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C6" w:rsidRPr="009A308E" w:rsidRDefault="00BA154B" w:rsidP="00C27BC6">
      <w:pPr>
        <w:jc w:val="center"/>
        <w:rPr>
          <w:rFonts w:ascii="Times New Roman" w:eastAsia="Times New Roman" w:hAnsi="Times New Roman" w:cs="Times New Roman"/>
          <w:sz w:val="28"/>
          <w:szCs w:val="28"/>
          <w:lang w:eastAsia="ru-RU"/>
        </w:rPr>
      </w:pPr>
      <w:r w:rsidRPr="009A308E">
        <w:rPr>
          <w:rFonts w:ascii="Times New Roman" w:eastAsia="Times New Roman" w:hAnsi="Times New Roman" w:cs="Times New Roman"/>
          <w:sz w:val="28"/>
          <w:szCs w:val="28"/>
          <w:lang w:eastAsia="ru-RU"/>
        </w:rPr>
        <w:t>Министерство образования Московской области</w:t>
      </w:r>
    </w:p>
    <w:p w:rsidR="00C27BC6" w:rsidRPr="009A308E" w:rsidRDefault="00C27BC6" w:rsidP="00C27BC6">
      <w:pPr>
        <w:jc w:val="center"/>
        <w:rPr>
          <w:rFonts w:ascii="Times New Roman" w:eastAsia="Times New Roman" w:hAnsi="Times New Roman" w:cs="Times New Roman"/>
          <w:sz w:val="28"/>
          <w:szCs w:val="28"/>
          <w:lang w:eastAsia="ru-RU"/>
        </w:rPr>
      </w:pPr>
      <w:r w:rsidRPr="009A308E">
        <w:rPr>
          <w:rFonts w:ascii="Times New Roman" w:eastAsia="Times New Roman" w:hAnsi="Times New Roman" w:cs="Times New Roman"/>
          <w:sz w:val="28"/>
          <w:szCs w:val="28"/>
          <w:lang w:eastAsia="ru-RU"/>
        </w:rPr>
        <w:t>Государствен</w:t>
      </w:r>
      <w:r w:rsidR="00030AC3">
        <w:rPr>
          <w:rFonts w:ascii="Times New Roman" w:eastAsia="Times New Roman" w:hAnsi="Times New Roman" w:cs="Times New Roman"/>
          <w:sz w:val="28"/>
          <w:szCs w:val="28"/>
          <w:lang w:eastAsia="ru-RU"/>
        </w:rPr>
        <w:t>н</w:t>
      </w:r>
      <w:bookmarkStart w:id="0" w:name="_GoBack"/>
      <w:bookmarkEnd w:id="0"/>
      <w:r w:rsidRPr="009A308E">
        <w:rPr>
          <w:rFonts w:ascii="Times New Roman" w:eastAsia="Times New Roman" w:hAnsi="Times New Roman" w:cs="Times New Roman"/>
          <w:sz w:val="28"/>
          <w:szCs w:val="28"/>
          <w:lang w:eastAsia="ru-RU"/>
        </w:rPr>
        <w:t xml:space="preserve">ое бюджетное профессиональное образовательное учреждение Московской области "Орехово-Зуевский техникум им. </w:t>
      </w:r>
      <w:proofErr w:type="spellStart"/>
      <w:r w:rsidRPr="009A308E">
        <w:rPr>
          <w:rFonts w:ascii="Times New Roman" w:eastAsia="Times New Roman" w:hAnsi="Times New Roman" w:cs="Times New Roman"/>
          <w:sz w:val="28"/>
          <w:szCs w:val="28"/>
          <w:lang w:eastAsia="ru-RU"/>
        </w:rPr>
        <w:t>В.И.Бондаренко</w:t>
      </w:r>
      <w:proofErr w:type="spellEnd"/>
      <w:r w:rsidRPr="009A308E">
        <w:rPr>
          <w:rFonts w:ascii="Times New Roman" w:eastAsia="Times New Roman" w:hAnsi="Times New Roman" w:cs="Times New Roman"/>
          <w:sz w:val="28"/>
          <w:szCs w:val="28"/>
          <w:lang w:eastAsia="ru-RU"/>
        </w:rPr>
        <w:t>"</w:t>
      </w:r>
    </w:p>
    <w:p w:rsidR="00C27BC6" w:rsidRPr="009A308E" w:rsidRDefault="00C27BC6" w:rsidP="00C27BC6">
      <w:pPr>
        <w:jc w:val="center"/>
        <w:rPr>
          <w:rFonts w:ascii="Times New Roman" w:eastAsia="Times New Roman" w:hAnsi="Times New Roman" w:cs="Times New Roman"/>
          <w:sz w:val="28"/>
          <w:szCs w:val="28"/>
          <w:lang w:eastAsia="ru-RU"/>
        </w:rPr>
      </w:pPr>
      <w:r w:rsidRPr="009A308E">
        <w:rPr>
          <w:rFonts w:ascii="Times New Roman" w:eastAsia="Times New Roman" w:hAnsi="Times New Roman" w:cs="Times New Roman"/>
          <w:sz w:val="28"/>
          <w:szCs w:val="28"/>
          <w:lang w:eastAsia="ru-RU"/>
        </w:rPr>
        <w:t>ГБПОУ МО "ОЗЖТ"</w:t>
      </w:r>
    </w:p>
    <w:p w:rsidR="00C27BC6" w:rsidRPr="009A308E" w:rsidRDefault="00C27BC6" w:rsidP="00BA154B">
      <w:pPr>
        <w:jc w:val="center"/>
        <w:rPr>
          <w:rFonts w:ascii="Times New Roman" w:eastAsia="Times New Roman" w:hAnsi="Times New Roman" w:cs="Times New Roman"/>
          <w:sz w:val="28"/>
          <w:szCs w:val="28"/>
          <w:lang w:eastAsia="ru-RU"/>
        </w:rPr>
      </w:pPr>
    </w:p>
    <w:p w:rsidR="00C27BC6" w:rsidRPr="009A308E" w:rsidRDefault="00C27BC6" w:rsidP="00BA154B">
      <w:pPr>
        <w:jc w:val="center"/>
        <w:rPr>
          <w:rFonts w:ascii="Times New Roman" w:eastAsia="Times New Roman" w:hAnsi="Times New Roman" w:cs="Times New Roman"/>
          <w:sz w:val="28"/>
          <w:szCs w:val="28"/>
          <w:lang w:eastAsia="ru-RU"/>
        </w:rPr>
      </w:pPr>
    </w:p>
    <w:p w:rsidR="00BA154B" w:rsidRPr="009A308E" w:rsidRDefault="00BA154B">
      <w:pPr>
        <w:rPr>
          <w:rFonts w:ascii="Times New Roman" w:hAnsi="Times New Roman" w:cs="Times New Roman"/>
          <w:sz w:val="28"/>
          <w:szCs w:val="28"/>
        </w:rPr>
      </w:pPr>
    </w:p>
    <w:p w:rsidR="009A308E" w:rsidRPr="009A308E" w:rsidRDefault="009A308E" w:rsidP="009A308E">
      <w:pPr>
        <w:jc w:val="center"/>
        <w:rPr>
          <w:rFonts w:ascii="Times New Roman" w:hAnsi="Times New Roman" w:cs="Times New Roman"/>
          <w:sz w:val="28"/>
          <w:szCs w:val="28"/>
        </w:rPr>
      </w:pPr>
    </w:p>
    <w:p w:rsidR="009A308E" w:rsidRPr="009A308E" w:rsidRDefault="009A308E" w:rsidP="009A308E">
      <w:pPr>
        <w:jc w:val="center"/>
        <w:rPr>
          <w:rFonts w:ascii="Times New Roman" w:hAnsi="Times New Roman" w:cs="Times New Roman"/>
          <w:sz w:val="28"/>
          <w:szCs w:val="28"/>
        </w:rPr>
      </w:pPr>
    </w:p>
    <w:p w:rsidR="009A308E" w:rsidRPr="009A308E" w:rsidRDefault="009A308E" w:rsidP="009A308E">
      <w:pPr>
        <w:jc w:val="center"/>
        <w:rPr>
          <w:rFonts w:ascii="Times New Roman" w:hAnsi="Times New Roman" w:cs="Times New Roman"/>
          <w:sz w:val="28"/>
          <w:szCs w:val="28"/>
        </w:rPr>
      </w:pPr>
    </w:p>
    <w:p w:rsidR="00BA154B" w:rsidRPr="009A308E" w:rsidRDefault="009A308E" w:rsidP="009A308E">
      <w:pPr>
        <w:jc w:val="center"/>
        <w:rPr>
          <w:rFonts w:ascii="Times New Roman" w:hAnsi="Times New Roman" w:cs="Times New Roman"/>
          <w:sz w:val="28"/>
          <w:szCs w:val="28"/>
        </w:rPr>
      </w:pPr>
      <w:r w:rsidRPr="009A308E">
        <w:rPr>
          <w:rFonts w:ascii="Times New Roman" w:hAnsi="Times New Roman" w:cs="Times New Roman"/>
          <w:sz w:val="28"/>
          <w:szCs w:val="28"/>
        </w:rPr>
        <w:t xml:space="preserve"> Мотивация студентов к изучению </w:t>
      </w:r>
      <w:r w:rsidRPr="009A308E">
        <w:rPr>
          <w:rFonts w:ascii="Times New Roman" w:eastAsia="Calibri" w:hAnsi="Times New Roman" w:cs="Times New Roman"/>
          <w:color w:val="404040"/>
          <w:sz w:val="28"/>
          <w:szCs w:val="28"/>
        </w:rPr>
        <w:t>английского языка в системе СПО</w:t>
      </w:r>
    </w:p>
    <w:p w:rsidR="00BA154B" w:rsidRPr="009A308E" w:rsidRDefault="00BA154B" w:rsidP="00BA154B">
      <w:pPr>
        <w:rPr>
          <w:rFonts w:ascii="Times New Roman" w:hAnsi="Times New Roman" w:cs="Times New Roman"/>
          <w:sz w:val="28"/>
          <w:szCs w:val="28"/>
        </w:rPr>
      </w:pPr>
    </w:p>
    <w:p w:rsidR="00BA154B" w:rsidRPr="009A308E" w:rsidRDefault="00BA154B" w:rsidP="00BA154B">
      <w:pPr>
        <w:rPr>
          <w:rFonts w:ascii="Times New Roman" w:hAnsi="Times New Roman" w:cs="Times New Roman"/>
          <w:sz w:val="28"/>
          <w:szCs w:val="28"/>
        </w:rPr>
      </w:pPr>
    </w:p>
    <w:p w:rsidR="00BA154B" w:rsidRPr="009A308E" w:rsidRDefault="00BA154B" w:rsidP="00BA154B">
      <w:pPr>
        <w:rPr>
          <w:rFonts w:ascii="Times New Roman" w:hAnsi="Times New Roman" w:cs="Times New Roman"/>
          <w:sz w:val="28"/>
          <w:szCs w:val="28"/>
        </w:rPr>
      </w:pPr>
    </w:p>
    <w:p w:rsidR="00BA154B" w:rsidRPr="009A308E" w:rsidRDefault="00BA154B" w:rsidP="00BA154B">
      <w:pPr>
        <w:rPr>
          <w:rFonts w:ascii="Times New Roman" w:hAnsi="Times New Roman" w:cs="Times New Roman"/>
          <w:sz w:val="28"/>
          <w:szCs w:val="28"/>
        </w:rPr>
      </w:pPr>
    </w:p>
    <w:p w:rsidR="00BA154B" w:rsidRPr="009A308E" w:rsidRDefault="00BA154B" w:rsidP="00BA154B">
      <w:pPr>
        <w:rPr>
          <w:rFonts w:ascii="Times New Roman" w:hAnsi="Times New Roman" w:cs="Times New Roman"/>
          <w:sz w:val="28"/>
          <w:szCs w:val="28"/>
        </w:rPr>
      </w:pPr>
    </w:p>
    <w:p w:rsidR="00BA154B" w:rsidRPr="009A308E" w:rsidRDefault="00BA154B" w:rsidP="00BA154B">
      <w:pPr>
        <w:rPr>
          <w:rFonts w:ascii="Times New Roman" w:hAnsi="Times New Roman" w:cs="Times New Roman"/>
          <w:sz w:val="28"/>
          <w:szCs w:val="28"/>
        </w:rPr>
      </w:pPr>
    </w:p>
    <w:p w:rsidR="00BA154B" w:rsidRPr="009A308E" w:rsidRDefault="00BA154B" w:rsidP="00BA154B">
      <w:pPr>
        <w:rPr>
          <w:rFonts w:ascii="Times New Roman" w:hAnsi="Times New Roman" w:cs="Times New Roman"/>
          <w:sz w:val="28"/>
          <w:szCs w:val="28"/>
        </w:rPr>
      </w:pPr>
    </w:p>
    <w:p w:rsidR="00BA154B" w:rsidRPr="009A308E" w:rsidRDefault="00BA154B" w:rsidP="00BA154B">
      <w:pPr>
        <w:spacing w:after="0"/>
        <w:ind w:left="-142" w:right="141"/>
        <w:jc w:val="right"/>
        <w:rPr>
          <w:rFonts w:ascii="Times New Roman" w:eastAsia="Calibri" w:hAnsi="Times New Roman" w:cs="Times New Roman"/>
          <w:color w:val="000000"/>
          <w:sz w:val="28"/>
          <w:szCs w:val="28"/>
          <w:shd w:val="clear" w:color="auto" w:fill="FFFFFF"/>
        </w:rPr>
      </w:pPr>
      <w:r w:rsidRPr="009A308E">
        <w:rPr>
          <w:rFonts w:ascii="Times New Roman" w:hAnsi="Times New Roman" w:cs="Times New Roman"/>
          <w:sz w:val="28"/>
          <w:szCs w:val="28"/>
        </w:rPr>
        <w:tab/>
      </w:r>
      <w:proofErr w:type="spellStart"/>
      <w:r w:rsidRPr="009A308E">
        <w:rPr>
          <w:rFonts w:ascii="Times New Roman" w:eastAsia="Calibri" w:hAnsi="Times New Roman" w:cs="Times New Roman"/>
          <w:color w:val="000000"/>
          <w:sz w:val="28"/>
          <w:szCs w:val="28"/>
          <w:shd w:val="clear" w:color="auto" w:fill="FFFFFF"/>
        </w:rPr>
        <w:t>З.А.Балашова</w:t>
      </w:r>
      <w:proofErr w:type="spellEnd"/>
    </w:p>
    <w:p w:rsidR="00BA154B" w:rsidRPr="009A308E" w:rsidRDefault="00BA154B" w:rsidP="00BA154B">
      <w:pPr>
        <w:spacing w:after="0" w:line="276" w:lineRule="auto"/>
        <w:jc w:val="right"/>
        <w:rPr>
          <w:rFonts w:ascii="Times New Roman" w:eastAsia="Calibri" w:hAnsi="Times New Roman" w:cs="Times New Roman"/>
          <w:sz w:val="28"/>
          <w:szCs w:val="28"/>
        </w:rPr>
      </w:pPr>
      <w:r w:rsidRPr="009A308E">
        <w:rPr>
          <w:rFonts w:ascii="Times New Roman" w:eastAsia="Calibri" w:hAnsi="Times New Roman" w:cs="Times New Roman"/>
          <w:sz w:val="28"/>
          <w:szCs w:val="28"/>
        </w:rPr>
        <w:t xml:space="preserve">                        </w:t>
      </w:r>
    </w:p>
    <w:p w:rsidR="00BA154B" w:rsidRPr="009A308E" w:rsidRDefault="00BA154B" w:rsidP="00BA154B">
      <w:pPr>
        <w:spacing w:after="0" w:line="276" w:lineRule="auto"/>
        <w:ind w:left="567" w:hanging="567"/>
        <w:jc w:val="right"/>
        <w:rPr>
          <w:rFonts w:ascii="Times New Roman" w:eastAsia="Times New Roman" w:hAnsi="Times New Roman" w:cs="Times New Roman"/>
          <w:color w:val="000000"/>
          <w:sz w:val="28"/>
          <w:szCs w:val="28"/>
          <w:lang w:eastAsia="ru-RU"/>
        </w:rPr>
      </w:pPr>
      <w:r w:rsidRPr="009A308E">
        <w:rPr>
          <w:rFonts w:ascii="Times New Roman" w:eastAsia="Times New Roman" w:hAnsi="Times New Roman" w:cs="Times New Roman"/>
          <w:color w:val="000000"/>
          <w:sz w:val="28"/>
          <w:szCs w:val="28"/>
          <w:lang w:eastAsia="ru-RU"/>
        </w:rPr>
        <w:t>ГБПОУ МО</w:t>
      </w:r>
      <w:r w:rsidR="009A308E" w:rsidRPr="009A308E">
        <w:rPr>
          <w:rFonts w:ascii="Times New Roman" w:eastAsia="Times New Roman" w:hAnsi="Times New Roman" w:cs="Times New Roman"/>
          <w:color w:val="000000"/>
          <w:sz w:val="28"/>
          <w:szCs w:val="28"/>
          <w:lang w:eastAsia="ru-RU"/>
        </w:rPr>
        <w:t xml:space="preserve"> </w:t>
      </w:r>
      <w:r w:rsidRPr="009A308E">
        <w:rPr>
          <w:rFonts w:ascii="Times New Roman" w:eastAsia="Times New Roman" w:hAnsi="Times New Roman" w:cs="Times New Roman"/>
          <w:color w:val="000000"/>
          <w:sz w:val="28"/>
          <w:szCs w:val="28"/>
          <w:lang w:eastAsia="ru-RU"/>
        </w:rPr>
        <w:t xml:space="preserve">"Орехово-Зуевский техникум им. </w:t>
      </w:r>
      <w:proofErr w:type="spellStart"/>
      <w:r w:rsidRPr="009A308E">
        <w:rPr>
          <w:rFonts w:ascii="Times New Roman" w:eastAsia="Times New Roman" w:hAnsi="Times New Roman" w:cs="Times New Roman"/>
          <w:color w:val="000000"/>
          <w:sz w:val="28"/>
          <w:szCs w:val="28"/>
          <w:lang w:eastAsia="ru-RU"/>
        </w:rPr>
        <w:t>В.И.Бондаренко</w:t>
      </w:r>
      <w:proofErr w:type="spellEnd"/>
      <w:r w:rsidRPr="009A308E">
        <w:rPr>
          <w:rFonts w:ascii="Times New Roman" w:eastAsia="Times New Roman" w:hAnsi="Times New Roman" w:cs="Times New Roman"/>
          <w:color w:val="000000"/>
          <w:sz w:val="28"/>
          <w:szCs w:val="28"/>
          <w:lang w:eastAsia="ru-RU"/>
        </w:rPr>
        <w:t>"</w:t>
      </w:r>
    </w:p>
    <w:p w:rsidR="00BA154B" w:rsidRPr="009A308E" w:rsidRDefault="00BA154B" w:rsidP="00BA154B">
      <w:pPr>
        <w:spacing w:after="0" w:line="276" w:lineRule="auto"/>
        <w:ind w:left="567" w:hanging="567"/>
        <w:jc w:val="right"/>
        <w:rPr>
          <w:rFonts w:ascii="Times New Roman" w:eastAsia="Calibri" w:hAnsi="Times New Roman" w:cs="Times New Roman"/>
          <w:sz w:val="28"/>
          <w:szCs w:val="28"/>
        </w:rPr>
      </w:pPr>
      <w:r w:rsidRPr="009A308E">
        <w:rPr>
          <w:rFonts w:ascii="Times New Roman" w:eastAsia="Times New Roman" w:hAnsi="Times New Roman" w:cs="Times New Roman"/>
          <w:color w:val="000000"/>
          <w:sz w:val="28"/>
          <w:szCs w:val="28"/>
          <w:lang w:eastAsia="ru-RU"/>
        </w:rPr>
        <w:t xml:space="preserve"> </w:t>
      </w:r>
      <w:r w:rsidRPr="009A308E">
        <w:rPr>
          <w:rFonts w:ascii="Times New Roman" w:eastAsia="Calibri" w:hAnsi="Times New Roman" w:cs="Times New Roman"/>
          <w:sz w:val="28"/>
          <w:szCs w:val="28"/>
        </w:rPr>
        <w:t>г. Орехово-Зуево, Московская область</w:t>
      </w:r>
    </w:p>
    <w:p w:rsidR="00BA154B" w:rsidRPr="009A308E" w:rsidRDefault="00BA154B" w:rsidP="00BA154B">
      <w:pPr>
        <w:spacing w:after="0" w:line="276" w:lineRule="auto"/>
        <w:ind w:left="-142" w:right="141"/>
        <w:jc w:val="center"/>
        <w:rPr>
          <w:rFonts w:ascii="Times New Roman" w:eastAsia="Calibri" w:hAnsi="Times New Roman" w:cs="Times New Roman"/>
          <w:b/>
          <w:color w:val="000000"/>
          <w:sz w:val="28"/>
          <w:szCs w:val="28"/>
          <w:shd w:val="clear" w:color="auto" w:fill="FFFFFF"/>
        </w:rPr>
      </w:pPr>
      <w:r w:rsidRPr="009A308E">
        <w:rPr>
          <w:rFonts w:ascii="Times New Roman" w:eastAsia="Calibri" w:hAnsi="Times New Roman" w:cs="Times New Roman"/>
          <w:sz w:val="28"/>
          <w:szCs w:val="28"/>
        </w:rPr>
        <w:t xml:space="preserve">                                                                                 Российская Федерация</w:t>
      </w:r>
    </w:p>
    <w:p w:rsidR="00C27BC6" w:rsidRPr="009A308E" w:rsidRDefault="00C27BC6" w:rsidP="00BA154B">
      <w:pPr>
        <w:spacing w:after="0" w:line="276" w:lineRule="auto"/>
        <w:ind w:left="-142" w:right="141"/>
        <w:jc w:val="center"/>
        <w:rPr>
          <w:rFonts w:ascii="Times New Roman" w:eastAsia="Calibri" w:hAnsi="Times New Roman" w:cs="Times New Roman"/>
          <w:b/>
          <w:color w:val="000000"/>
          <w:sz w:val="28"/>
          <w:szCs w:val="28"/>
          <w:shd w:val="clear" w:color="auto" w:fill="FFFFFF"/>
        </w:rPr>
      </w:pPr>
    </w:p>
    <w:p w:rsidR="00C27BC6" w:rsidRPr="009A308E" w:rsidRDefault="00C27BC6" w:rsidP="00BA154B">
      <w:pPr>
        <w:spacing w:after="0" w:line="276" w:lineRule="auto"/>
        <w:ind w:left="-142" w:right="141"/>
        <w:jc w:val="center"/>
        <w:rPr>
          <w:rFonts w:ascii="Times New Roman" w:eastAsia="Calibri" w:hAnsi="Times New Roman" w:cs="Times New Roman"/>
          <w:b/>
          <w:color w:val="000000"/>
          <w:sz w:val="28"/>
          <w:szCs w:val="28"/>
          <w:shd w:val="clear" w:color="auto" w:fill="FFFFFF"/>
        </w:rPr>
      </w:pPr>
    </w:p>
    <w:p w:rsidR="00C27BC6" w:rsidRPr="009A308E" w:rsidRDefault="00C27BC6" w:rsidP="00BA154B">
      <w:pPr>
        <w:spacing w:after="0" w:line="276" w:lineRule="auto"/>
        <w:ind w:left="-142" w:right="141"/>
        <w:jc w:val="center"/>
        <w:rPr>
          <w:rFonts w:ascii="Times New Roman" w:eastAsia="Calibri" w:hAnsi="Times New Roman" w:cs="Times New Roman"/>
          <w:b/>
          <w:color w:val="000000"/>
          <w:sz w:val="28"/>
          <w:szCs w:val="28"/>
          <w:shd w:val="clear" w:color="auto" w:fill="FFFFFF"/>
        </w:rPr>
      </w:pPr>
    </w:p>
    <w:p w:rsidR="00C27BC6" w:rsidRPr="009A308E" w:rsidRDefault="00C27BC6" w:rsidP="00BA154B">
      <w:pPr>
        <w:spacing w:after="0" w:line="276" w:lineRule="auto"/>
        <w:ind w:left="-142" w:right="141"/>
        <w:jc w:val="center"/>
        <w:rPr>
          <w:rFonts w:ascii="Times New Roman" w:eastAsia="Calibri" w:hAnsi="Times New Roman" w:cs="Times New Roman"/>
          <w:b/>
          <w:color w:val="000000"/>
          <w:sz w:val="28"/>
          <w:szCs w:val="28"/>
          <w:shd w:val="clear" w:color="auto" w:fill="FFFFFF"/>
        </w:rPr>
      </w:pPr>
    </w:p>
    <w:p w:rsidR="00C27BC6" w:rsidRPr="009A308E" w:rsidRDefault="00C27BC6" w:rsidP="00BA154B">
      <w:pPr>
        <w:spacing w:after="0" w:line="276" w:lineRule="auto"/>
        <w:ind w:left="-142" w:right="141"/>
        <w:jc w:val="center"/>
        <w:rPr>
          <w:rFonts w:ascii="Times New Roman" w:eastAsia="Calibri" w:hAnsi="Times New Roman" w:cs="Times New Roman"/>
          <w:b/>
          <w:color w:val="000000"/>
          <w:sz w:val="28"/>
          <w:szCs w:val="28"/>
          <w:shd w:val="clear" w:color="auto" w:fill="FFFFFF"/>
        </w:rPr>
      </w:pPr>
    </w:p>
    <w:p w:rsidR="009A308E" w:rsidRDefault="009A308E" w:rsidP="009A308E">
      <w:pPr>
        <w:spacing w:after="0" w:line="276" w:lineRule="auto"/>
        <w:ind w:right="141"/>
        <w:rPr>
          <w:rFonts w:ascii="Times New Roman" w:eastAsia="Calibri" w:hAnsi="Times New Roman" w:cs="Times New Roman"/>
          <w:b/>
          <w:color w:val="000000"/>
          <w:sz w:val="28"/>
          <w:szCs w:val="28"/>
          <w:shd w:val="clear" w:color="auto" w:fill="FFFFFF"/>
        </w:rPr>
      </w:pPr>
    </w:p>
    <w:p w:rsidR="009A308E" w:rsidRDefault="009A308E" w:rsidP="00BA154B">
      <w:pPr>
        <w:spacing w:after="0" w:line="276" w:lineRule="auto"/>
        <w:ind w:left="-142" w:right="141"/>
        <w:jc w:val="center"/>
        <w:rPr>
          <w:rFonts w:ascii="Times New Roman" w:eastAsia="Calibri" w:hAnsi="Times New Roman" w:cs="Times New Roman"/>
          <w:b/>
          <w:color w:val="000000"/>
          <w:sz w:val="28"/>
          <w:szCs w:val="28"/>
          <w:shd w:val="clear" w:color="auto" w:fill="FFFFFF"/>
        </w:rPr>
      </w:pPr>
    </w:p>
    <w:p w:rsidR="009A308E" w:rsidRDefault="009A308E" w:rsidP="00BA154B">
      <w:pPr>
        <w:spacing w:after="0" w:line="276" w:lineRule="auto"/>
        <w:ind w:left="-142" w:right="141"/>
        <w:jc w:val="center"/>
        <w:rPr>
          <w:rFonts w:ascii="Times New Roman" w:eastAsia="Calibri" w:hAnsi="Times New Roman" w:cs="Times New Roman"/>
          <w:b/>
          <w:color w:val="000000"/>
          <w:sz w:val="28"/>
          <w:szCs w:val="28"/>
          <w:shd w:val="clear" w:color="auto" w:fill="FFFFFF"/>
        </w:rPr>
      </w:pPr>
    </w:p>
    <w:p w:rsidR="009A308E" w:rsidRDefault="009A308E" w:rsidP="00BA154B">
      <w:pPr>
        <w:spacing w:after="0" w:line="276" w:lineRule="auto"/>
        <w:ind w:left="-142" w:right="141"/>
        <w:jc w:val="center"/>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2019 год</w:t>
      </w:r>
    </w:p>
    <w:p w:rsidR="009A308E" w:rsidRPr="00C27BC6" w:rsidRDefault="009A308E" w:rsidP="009A308E">
      <w:pPr>
        <w:jc w:val="center"/>
        <w:rPr>
          <w:rFonts w:ascii="Times New Roman" w:eastAsia="Times New Roman" w:hAnsi="Times New Roman" w:cs="Times New Roman"/>
          <w:sz w:val="28"/>
          <w:szCs w:val="28"/>
          <w:lang w:eastAsia="ru-RU"/>
        </w:rPr>
      </w:pPr>
    </w:p>
    <w:p w:rsidR="00C27BC6" w:rsidRDefault="009A308E" w:rsidP="00BA154B">
      <w:pPr>
        <w:spacing w:after="0" w:line="276" w:lineRule="auto"/>
        <w:ind w:left="-142" w:right="141"/>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p>
    <w:p w:rsidR="009A308E" w:rsidRDefault="009A308E" w:rsidP="00BA154B">
      <w:pPr>
        <w:spacing w:after="0" w:line="276" w:lineRule="auto"/>
        <w:ind w:left="-142" w:right="141"/>
        <w:jc w:val="center"/>
        <w:rPr>
          <w:rFonts w:ascii="Times New Roman" w:eastAsia="Calibri" w:hAnsi="Times New Roman" w:cs="Times New Roman"/>
          <w:b/>
          <w:color w:val="000000"/>
          <w:sz w:val="28"/>
          <w:szCs w:val="28"/>
          <w:shd w:val="clear" w:color="auto" w:fill="FFFFFF"/>
        </w:rPr>
      </w:pPr>
    </w:p>
    <w:p w:rsidR="009A308E" w:rsidRDefault="009A308E" w:rsidP="00BA154B">
      <w:pPr>
        <w:spacing w:after="0" w:line="276" w:lineRule="auto"/>
        <w:ind w:left="-142" w:right="141"/>
        <w:jc w:val="center"/>
        <w:rPr>
          <w:rFonts w:ascii="Times New Roman" w:eastAsia="Calibri" w:hAnsi="Times New Roman" w:cs="Times New Roman"/>
          <w:b/>
          <w:color w:val="000000"/>
          <w:sz w:val="28"/>
          <w:szCs w:val="28"/>
          <w:shd w:val="clear" w:color="auto" w:fill="FFFFFF"/>
        </w:rPr>
      </w:pPr>
    </w:p>
    <w:p w:rsidR="009A308E" w:rsidRPr="009A308E" w:rsidRDefault="009A308E" w:rsidP="009A308E">
      <w:pPr>
        <w:jc w:val="center"/>
        <w:rPr>
          <w:b/>
        </w:rPr>
      </w:pPr>
      <w:r w:rsidRPr="009A308E">
        <w:rPr>
          <w:rFonts w:ascii="Times New Roman" w:hAnsi="Times New Roman" w:cs="Times New Roman"/>
          <w:b/>
          <w:sz w:val="28"/>
          <w:szCs w:val="28"/>
        </w:rPr>
        <w:t xml:space="preserve">Мотивация студентов к изучению </w:t>
      </w:r>
      <w:r w:rsidRPr="009A308E">
        <w:rPr>
          <w:rFonts w:ascii="Times New Roman" w:eastAsia="Calibri" w:hAnsi="Times New Roman" w:cs="Times New Roman"/>
          <w:b/>
          <w:color w:val="404040"/>
          <w:sz w:val="28"/>
          <w:szCs w:val="28"/>
        </w:rPr>
        <w:t>английского языка в системе СПО</w:t>
      </w:r>
    </w:p>
    <w:p w:rsidR="004E74AD" w:rsidRDefault="009A308E" w:rsidP="009A308E">
      <w:pPr>
        <w:spacing w:after="0" w:line="276" w:lineRule="auto"/>
        <w:ind w:left="2832" w:right="14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Цель данной статьи — показать </w:t>
      </w:r>
      <w:r w:rsidRPr="003B68D3">
        <w:rPr>
          <w:rFonts w:ascii="Times New Roman" w:eastAsia="Calibri" w:hAnsi="Times New Roman" w:cs="Times New Roman"/>
          <w:sz w:val="28"/>
          <w:szCs w:val="28"/>
          <w:lang w:eastAsia="ru-RU"/>
        </w:rPr>
        <w:t xml:space="preserve"> способы повышения мотивации при изучении английского языка</w:t>
      </w:r>
    </w:p>
    <w:p w:rsidR="00C27BC6" w:rsidRPr="00BA154B" w:rsidRDefault="009A308E" w:rsidP="009A308E">
      <w:pPr>
        <w:spacing w:after="0" w:line="276" w:lineRule="auto"/>
        <w:ind w:left="2832" w:right="141"/>
        <w:jc w:val="center"/>
        <w:rPr>
          <w:rFonts w:ascii="Times New Roman" w:eastAsia="Calibri" w:hAnsi="Times New Roman" w:cs="Times New Roman"/>
          <w:b/>
          <w:color w:val="000000"/>
          <w:sz w:val="28"/>
          <w:szCs w:val="28"/>
          <w:shd w:val="clear" w:color="auto" w:fill="FFFFFF"/>
        </w:rPr>
      </w:pPr>
      <w:r w:rsidRPr="003B68D3">
        <w:rPr>
          <w:rFonts w:ascii="Times New Roman" w:eastAsia="Calibri" w:hAnsi="Times New Roman" w:cs="Times New Roman"/>
          <w:sz w:val="28"/>
          <w:szCs w:val="28"/>
          <w:lang w:eastAsia="ru-RU"/>
        </w:rPr>
        <w:t xml:space="preserve"> на примере </w:t>
      </w:r>
      <w:r>
        <w:rPr>
          <w:rFonts w:ascii="Times New Roman" w:eastAsia="Calibri" w:hAnsi="Times New Roman" w:cs="Times New Roman"/>
          <w:bCs/>
          <w:sz w:val="28"/>
          <w:szCs w:val="28"/>
          <w:lang w:eastAsia="ru-RU"/>
        </w:rPr>
        <w:t xml:space="preserve">студентов 1 курса </w:t>
      </w:r>
      <w:r w:rsidRPr="003B68D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27BC6">
        <w:rPr>
          <w:rFonts w:ascii="Times New Roman" w:eastAsia="Times New Roman" w:hAnsi="Times New Roman" w:cs="Times New Roman"/>
          <w:sz w:val="28"/>
          <w:szCs w:val="28"/>
          <w:lang w:eastAsia="ru-RU"/>
        </w:rPr>
        <w:t>ГБПОУ МО</w:t>
      </w:r>
      <w:r>
        <w:rPr>
          <w:rFonts w:ascii="Times New Roman" w:eastAsia="Calibri" w:hAnsi="Times New Roman" w:cs="Times New Roman"/>
          <w:sz w:val="28"/>
          <w:szCs w:val="28"/>
        </w:rPr>
        <w:t xml:space="preserve"> </w:t>
      </w:r>
      <w:r w:rsidRPr="00C27BC6">
        <w:rPr>
          <w:rFonts w:ascii="Times New Roman" w:eastAsia="Times New Roman" w:hAnsi="Times New Roman" w:cs="Times New Roman"/>
          <w:sz w:val="28"/>
          <w:szCs w:val="28"/>
          <w:lang w:eastAsia="ru-RU"/>
        </w:rPr>
        <w:t>"Орехово-Зуевск</w:t>
      </w:r>
      <w:r>
        <w:rPr>
          <w:rFonts w:ascii="Times New Roman" w:eastAsia="Times New Roman" w:hAnsi="Times New Roman" w:cs="Times New Roman"/>
          <w:sz w:val="28"/>
          <w:szCs w:val="28"/>
          <w:lang w:eastAsia="ru-RU"/>
        </w:rPr>
        <w:t xml:space="preserve">ий техникум им. </w:t>
      </w:r>
      <w:proofErr w:type="spellStart"/>
      <w:r>
        <w:rPr>
          <w:rFonts w:ascii="Times New Roman" w:eastAsia="Times New Roman" w:hAnsi="Times New Roman" w:cs="Times New Roman"/>
          <w:sz w:val="28"/>
          <w:szCs w:val="28"/>
          <w:lang w:eastAsia="ru-RU"/>
        </w:rPr>
        <w:t>В.И.Бондаренко</w:t>
      </w:r>
      <w:proofErr w:type="spellEnd"/>
    </w:p>
    <w:p w:rsidR="00BA154B" w:rsidRPr="00BA154B" w:rsidRDefault="00BA154B" w:rsidP="00BA154B">
      <w:pPr>
        <w:spacing w:after="0" w:line="276" w:lineRule="auto"/>
        <w:ind w:left="-142" w:right="141"/>
        <w:jc w:val="center"/>
        <w:rPr>
          <w:rFonts w:ascii="Times New Roman" w:eastAsia="Calibri" w:hAnsi="Times New Roman" w:cs="Times New Roman"/>
          <w:b/>
          <w:color w:val="000000"/>
          <w:sz w:val="28"/>
          <w:szCs w:val="28"/>
          <w:shd w:val="clear" w:color="auto" w:fill="FFFFFF"/>
        </w:rPr>
      </w:pPr>
    </w:p>
    <w:p w:rsidR="002126CE" w:rsidRPr="009A308E" w:rsidRDefault="00BA154B" w:rsidP="009A308E">
      <w:pPr>
        <w:spacing w:after="0" w:line="276" w:lineRule="auto"/>
        <w:jc w:val="both"/>
        <w:rPr>
          <w:rFonts w:ascii="Times New Roman" w:eastAsia="Calibri" w:hAnsi="Times New Roman" w:cs="Times New Roman"/>
          <w:color w:val="000000"/>
          <w:sz w:val="28"/>
          <w:szCs w:val="28"/>
          <w:shd w:val="clear" w:color="auto" w:fill="FFFFFF"/>
        </w:rPr>
      </w:pPr>
      <w:r w:rsidRPr="00BA154B">
        <w:rPr>
          <w:rFonts w:ascii="Times New Roman" w:eastAsia="Calibri" w:hAnsi="Times New Roman" w:cs="Times New Roman"/>
          <w:color w:val="000000"/>
          <w:sz w:val="28"/>
          <w:szCs w:val="28"/>
          <w:shd w:val="clear" w:color="auto" w:fill="FFFFFF"/>
        </w:rPr>
        <w:t xml:space="preserve">        </w:t>
      </w:r>
      <w:r w:rsidRPr="009A308E">
        <w:rPr>
          <w:rFonts w:ascii="Times New Roman" w:eastAsia="Calibri" w:hAnsi="Times New Roman" w:cs="Times New Roman"/>
          <w:color w:val="000000"/>
          <w:sz w:val="28"/>
          <w:szCs w:val="28"/>
          <w:shd w:val="clear" w:color="auto" w:fill="FFFFFF"/>
        </w:rPr>
        <w:t xml:space="preserve">Роль английского языка в современном мире очевидна. Он является важнейшим коммуникативным средством на международном уровне. Современный человек без определенных лингвистических познаний не может использовать новейшие блага цивилизации. Все сферы нашей жизнедеятельности в той или иной мере требуют знаний английского языка. Изучение английского языка становится более востребованным с каждым годом. </w:t>
      </w:r>
      <w:r w:rsidR="002126CE" w:rsidRPr="009A308E">
        <w:rPr>
          <w:rFonts w:ascii="Times New Roman" w:eastAsia="Calibri" w:hAnsi="Times New Roman" w:cs="Times New Roman"/>
          <w:sz w:val="28"/>
          <w:szCs w:val="28"/>
          <w:lang w:eastAsia="ru-RU"/>
        </w:rPr>
        <w:t xml:space="preserve"> Однако как предмет он обладает рядом специфических черт.</w:t>
      </w:r>
      <w:r w:rsidR="002126CE" w:rsidRPr="009A308E">
        <w:rPr>
          <w:rFonts w:ascii="Times New Roman" w:eastAsia="Calibri" w:hAnsi="Times New Roman" w:cs="Times New Roman"/>
          <w:spacing w:val="-2"/>
          <w:sz w:val="28"/>
          <w:szCs w:val="28"/>
        </w:rPr>
        <w:t xml:space="preserve"> </w:t>
      </w:r>
    </w:p>
    <w:p w:rsidR="00BA154B" w:rsidRPr="009A308E" w:rsidRDefault="00BA154B" w:rsidP="009A308E">
      <w:pPr>
        <w:spacing w:after="0" w:line="276" w:lineRule="auto"/>
        <w:jc w:val="both"/>
        <w:rPr>
          <w:rFonts w:ascii="Times New Roman" w:eastAsia="Times New Roman" w:hAnsi="Times New Roman" w:cs="Times New Roman"/>
          <w:sz w:val="28"/>
          <w:szCs w:val="28"/>
          <w:lang w:eastAsia="ru-RU"/>
        </w:rPr>
      </w:pPr>
      <w:r w:rsidRPr="009A308E">
        <w:rPr>
          <w:rFonts w:ascii="Times New Roman" w:eastAsia="Times New Roman" w:hAnsi="Times New Roman" w:cs="Times New Roman"/>
          <w:sz w:val="28"/>
          <w:szCs w:val="28"/>
          <w:lang w:eastAsia="ru-RU"/>
        </w:rPr>
        <w:t xml:space="preserve">       Целью обучения иностранному языку в СПО является развитие и формирование общей коммуникативной и профессионально-коммуникативной компетенций. </w:t>
      </w:r>
    </w:p>
    <w:p w:rsidR="00BA154B" w:rsidRPr="009A308E" w:rsidRDefault="00BA154B" w:rsidP="009A308E">
      <w:pPr>
        <w:spacing w:after="0" w:line="276" w:lineRule="auto"/>
        <w:jc w:val="both"/>
        <w:rPr>
          <w:rFonts w:ascii="Times New Roman" w:eastAsia="Calibri" w:hAnsi="Times New Roman" w:cs="Times New Roman"/>
          <w:sz w:val="28"/>
          <w:szCs w:val="28"/>
        </w:rPr>
      </w:pPr>
      <w:r w:rsidRPr="009A308E">
        <w:rPr>
          <w:rFonts w:ascii="Times New Roman" w:eastAsia="Calibri" w:hAnsi="Times New Roman" w:cs="Times New Roman"/>
          <w:sz w:val="28"/>
          <w:szCs w:val="28"/>
        </w:rPr>
        <w:t xml:space="preserve">       Иностранный язык изучается в разделе общих гуманитарных и социально-экономических дисциплин, основными задачами которого являются:</w:t>
      </w:r>
    </w:p>
    <w:p w:rsidR="00BA154B" w:rsidRPr="009A308E" w:rsidRDefault="00BA154B" w:rsidP="009A308E">
      <w:pPr>
        <w:spacing w:after="0" w:line="276" w:lineRule="auto"/>
        <w:jc w:val="both"/>
        <w:rPr>
          <w:rFonts w:ascii="Times New Roman" w:eastAsia="Times New Roman" w:hAnsi="Times New Roman" w:cs="Times New Roman"/>
          <w:sz w:val="28"/>
          <w:szCs w:val="28"/>
          <w:lang w:eastAsia="ru-RU"/>
        </w:rPr>
      </w:pPr>
      <w:r w:rsidRPr="009A308E">
        <w:rPr>
          <w:rFonts w:ascii="Times New Roman" w:eastAsia="Times New Roman" w:hAnsi="Times New Roman" w:cs="Times New Roman"/>
          <w:sz w:val="28"/>
          <w:szCs w:val="28"/>
          <w:lang w:eastAsia="ru-RU"/>
        </w:rPr>
        <w:t xml:space="preserve">- систематизация, активизация, развитие языковых, речевых, социокультурных знаний, умений, формирование опыта их применения в различных речевых ситуациях, в том числе ситуациях профессионального общения; </w:t>
      </w:r>
    </w:p>
    <w:p w:rsidR="00BA154B" w:rsidRPr="009A308E" w:rsidRDefault="00BA154B" w:rsidP="009A308E">
      <w:pPr>
        <w:spacing w:after="0" w:line="276" w:lineRule="auto"/>
        <w:jc w:val="both"/>
        <w:rPr>
          <w:rFonts w:ascii="Times New Roman" w:eastAsia="Times New Roman" w:hAnsi="Times New Roman" w:cs="Times New Roman"/>
          <w:sz w:val="28"/>
          <w:szCs w:val="28"/>
          <w:lang w:eastAsia="ru-RU"/>
        </w:rPr>
      </w:pPr>
      <w:r w:rsidRPr="009A308E">
        <w:rPr>
          <w:rFonts w:ascii="Times New Roman" w:eastAsia="Times New Roman" w:hAnsi="Times New Roman" w:cs="Times New Roman"/>
          <w:sz w:val="28"/>
          <w:szCs w:val="28"/>
          <w:lang w:eastAsia="ru-RU"/>
        </w:rPr>
        <w:t xml:space="preserve">- развитие навыков самостоятельной работы, творческих и интеллектуальных </w:t>
      </w:r>
    </w:p>
    <w:p w:rsidR="003B68D3" w:rsidRPr="009A308E" w:rsidRDefault="00BA154B" w:rsidP="009A308E">
      <w:pPr>
        <w:spacing w:after="0" w:line="276" w:lineRule="auto"/>
        <w:jc w:val="both"/>
        <w:rPr>
          <w:rFonts w:ascii="Times New Roman" w:eastAsia="Times New Roman" w:hAnsi="Times New Roman" w:cs="Times New Roman"/>
          <w:sz w:val="28"/>
          <w:szCs w:val="28"/>
          <w:lang w:eastAsia="ru-RU"/>
        </w:rPr>
      </w:pPr>
      <w:r w:rsidRPr="009A308E">
        <w:rPr>
          <w:rFonts w:ascii="Times New Roman" w:eastAsia="Times New Roman" w:hAnsi="Times New Roman" w:cs="Times New Roman"/>
          <w:sz w:val="28"/>
          <w:szCs w:val="28"/>
          <w:lang w:eastAsia="ru-RU"/>
        </w:rPr>
        <w:t>способностей студентов.</w:t>
      </w:r>
    </w:p>
    <w:p w:rsidR="002126CE" w:rsidRPr="009A308E" w:rsidRDefault="002126CE" w:rsidP="009A308E">
      <w:pPr>
        <w:autoSpaceDE w:val="0"/>
        <w:autoSpaceDN w:val="0"/>
        <w:adjustRightInd w:val="0"/>
        <w:spacing w:after="0" w:line="276" w:lineRule="auto"/>
        <w:jc w:val="both"/>
        <w:rPr>
          <w:rFonts w:ascii="Times New Roman" w:eastAsia="Calibri" w:hAnsi="Times New Roman" w:cs="Times New Roman"/>
          <w:sz w:val="28"/>
          <w:szCs w:val="28"/>
        </w:rPr>
      </w:pPr>
      <w:r w:rsidRPr="009A308E">
        <w:rPr>
          <w:rFonts w:ascii="Times New Roman" w:eastAsia="Calibri" w:hAnsi="Times New Roman" w:cs="Times New Roman"/>
          <w:spacing w:val="-2"/>
          <w:sz w:val="28"/>
          <w:szCs w:val="28"/>
        </w:rPr>
        <w:t xml:space="preserve">      При обучении иностранному языку обучающиеся должны овладеть не только определенной суммой </w:t>
      </w:r>
      <w:r w:rsidRPr="009A308E">
        <w:rPr>
          <w:rFonts w:ascii="Times New Roman" w:eastAsia="Calibri" w:hAnsi="Times New Roman" w:cs="Times New Roman"/>
          <w:spacing w:val="6"/>
          <w:sz w:val="28"/>
          <w:szCs w:val="28"/>
        </w:rPr>
        <w:t xml:space="preserve">знаний в области фонетики, лексики и грамматики, но </w:t>
      </w:r>
      <w:r w:rsidRPr="009A308E">
        <w:rPr>
          <w:rFonts w:ascii="Times New Roman" w:eastAsia="Calibri" w:hAnsi="Times New Roman" w:cs="Times New Roman"/>
          <w:sz w:val="28"/>
          <w:szCs w:val="28"/>
        </w:rPr>
        <w:t>также навыками и умениями в устной речи, чтении и пись</w:t>
      </w:r>
      <w:r w:rsidRPr="009A308E">
        <w:rPr>
          <w:rFonts w:ascii="Times New Roman" w:eastAsia="Calibri" w:hAnsi="Times New Roman" w:cs="Times New Roman"/>
          <w:sz w:val="28"/>
          <w:szCs w:val="28"/>
        </w:rPr>
        <w:softHyphen/>
        <w:t>ме, без которых немыслимо использование иностранного языка как средства общения. Овладение навыками и уме</w:t>
      </w:r>
      <w:r w:rsidRPr="009A308E">
        <w:rPr>
          <w:rFonts w:ascii="Times New Roman" w:eastAsia="Calibri" w:hAnsi="Times New Roman" w:cs="Times New Roman"/>
          <w:sz w:val="28"/>
          <w:szCs w:val="28"/>
        </w:rPr>
        <w:softHyphen/>
        <w:t>ниями в условиях отсутствия языкового окружения пред</w:t>
      </w:r>
      <w:r w:rsidRPr="009A308E">
        <w:rPr>
          <w:rFonts w:ascii="Times New Roman" w:eastAsia="Calibri" w:hAnsi="Times New Roman" w:cs="Times New Roman"/>
          <w:sz w:val="28"/>
          <w:szCs w:val="28"/>
        </w:rPr>
        <w:softHyphen/>
      </w:r>
      <w:r w:rsidRPr="009A308E">
        <w:rPr>
          <w:rFonts w:ascii="Times New Roman" w:eastAsia="Calibri" w:hAnsi="Times New Roman" w:cs="Times New Roman"/>
          <w:spacing w:val="4"/>
          <w:sz w:val="28"/>
          <w:szCs w:val="28"/>
        </w:rPr>
        <w:t>ставляет серьезные трудности для обучающихся.</w:t>
      </w:r>
      <w:r w:rsidRPr="009A308E">
        <w:rPr>
          <w:rFonts w:ascii="Times New Roman" w:eastAsia="Calibri" w:hAnsi="Times New Roman" w:cs="Times New Roman"/>
          <w:sz w:val="28"/>
          <w:szCs w:val="28"/>
        </w:rPr>
        <w:t xml:space="preserve"> </w:t>
      </w:r>
      <w:r w:rsidRPr="009A308E">
        <w:rPr>
          <w:rFonts w:ascii="Times New Roman" w:eastAsia="Calibri" w:hAnsi="Times New Roman" w:cs="Times New Roman"/>
          <w:spacing w:val="-3"/>
          <w:sz w:val="28"/>
          <w:szCs w:val="28"/>
        </w:rPr>
        <w:t>Преподавание иностранного языка в  профессиональном образовательном учреждении</w:t>
      </w:r>
      <w:r w:rsidRPr="009A308E">
        <w:rPr>
          <w:rFonts w:ascii="Times New Roman" w:eastAsia="Calibri" w:hAnsi="Times New Roman" w:cs="Times New Roman"/>
          <w:spacing w:val="-1"/>
          <w:sz w:val="28"/>
          <w:szCs w:val="28"/>
        </w:rPr>
        <w:t xml:space="preserve"> </w:t>
      </w:r>
      <w:r w:rsidRPr="009A308E">
        <w:rPr>
          <w:rFonts w:ascii="Times New Roman" w:eastAsia="Calibri" w:hAnsi="Times New Roman" w:cs="Times New Roman"/>
          <w:b/>
          <w:spacing w:val="-1"/>
          <w:sz w:val="28"/>
          <w:szCs w:val="28"/>
        </w:rPr>
        <w:t>имеет свои особенности</w:t>
      </w:r>
      <w:r w:rsidRPr="009A308E">
        <w:rPr>
          <w:rFonts w:ascii="Times New Roman" w:eastAsia="Calibri" w:hAnsi="Times New Roman" w:cs="Times New Roman"/>
          <w:spacing w:val="-1"/>
          <w:sz w:val="28"/>
          <w:szCs w:val="28"/>
        </w:rPr>
        <w:t xml:space="preserve">, которые необходимо </w:t>
      </w:r>
      <w:r w:rsidRPr="009A308E">
        <w:rPr>
          <w:rFonts w:ascii="Times New Roman" w:eastAsia="Calibri" w:hAnsi="Times New Roman" w:cs="Times New Roman"/>
          <w:spacing w:val="-2"/>
          <w:sz w:val="28"/>
          <w:szCs w:val="28"/>
        </w:rPr>
        <w:t>учитывать в планировании и осуществлении учебно-воспи</w:t>
      </w:r>
      <w:r w:rsidRPr="009A308E">
        <w:rPr>
          <w:rFonts w:ascii="Times New Roman" w:eastAsia="Calibri" w:hAnsi="Times New Roman" w:cs="Times New Roman"/>
          <w:spacing w:val="-2"/>
          <w:sz w:val="28"/>
          <w:szCs w:val="28"/>
        </w:rPr>
        <w:softHyphen/>
      </w:r>
      <w:r w:rsidRPr="009A308E">
        <w:rPr>
          <w:rFonts w:ascii="Times New Roman" w:eastAsia="Calibri" w:hAnsi="Times New Roman" w:cs="Times New Roman"/>
          <w:spacing w:val="-3"/>
          <w:sz w:val="28"/>
          <w:szCs w:val="28"/>
        </w:rPr>
        <w:t>тательного процесса по иностранному языку. К специфичес</w:t>
      </w:r>
      <w:r w:rsidRPr="009A308E">
        <w:rPr>
          <w:rFonts w:ascii="Times New Roman" w:eastAsia="Calibri" w:hAnsi="Times New Roman" w:cs="Times New Roman"/>
          <w:spacing w:val="-3"/>
          <w:sz w:val="28"/>
          <w:szCs w:val="28"/>
        </w:rPr>
        <w:softHyphen/>
      </w:r>
      <w:r w:rsidRPr="009A308E">
        <w:rPr>
          <w:rFonts w:ascii="Times New Roman" w:eastAsia="Calibri" w:hAnsi="Times New Roman" w:cs="Times New Roman"/>
          <w:spacing w:val="-2"/>
          <w:sz w:val="28"/>
          <w:szCs w:val="28"/>
        </w:rPr>
        <w:t>ким условиям учебно-воспитательной работы по иностран</w:t>
      </w:r>
      <w:r w:rsidRPr="009A308E">
        <w:rPr>
          <w:rFonts w:ascii="Times New Roman" w:eastAsia="Calibri" w:hAnsi="Times New Roman" w:cs="Times New Roman"/>
          <w:spacing w:val="-2"/>
          <w:sz w:val="28"/>
          <w:szCs w:val="28"/>
        </w:rPr>
        <w:softHyphen/>
      </w:r>
      <w:r w:rsidRPr="009A308E">
        <w:rPr>
          <w:rFonts w:ascii="Times New Roman" w:eastAsia="Calibri" w:hAnsi="Times New Roman" w:cs="Times New Roman"/>
          <w:spacing w:val="3"/>
          <w:sz w:val="28"/>
          <w:szCs w:val="28"/>
        </w:rPr>
        <w:t>ным языкам можно отнести следующие:</w:t>
      </w:r>
    </w:p>
    <w:p w:rsidR="002126CE" w:rsidRPr="009A308E" w:rsidRDefault="002126CE" w:rsidP="009A308E">
      <w:pPr>
        <w:shd w:val="clear" w:color="auto" w:fill="FFFFFF"/>
        <w:tabs>
          <w:tab w:val="left" w:pos="586"/>
        </w:tabs>
        <w:spacing w:after="0" w:line="276" w:lineRule="auto"/>
        <w:ind w:left="10" w:firstLine="720"/>
        <w:jc w:val="both"/>
        <w:rPr>
          <w:rFonts w:ascii="Times New Roman" w:eastAsia="Calibri" w:hAnsi="Times New Roman" w:cs="Times New Roman"/>
          <w:sz w:val="28"/>
          <w:szCs w:val="28"/>
        </w:rPr>
      </w:pPr>
      <w:r w:rsidRPr="009A308E">
        <w:rPr>
          <w:rFonts w:ascii="Times New Roman" w:eastAsia="Calibri" w:hAnsi="Times New Roman" w:cs="Times New Roman"/>
          <w:spacing w:val="-8"/>
          <w:sz w:val="28"/>
          <w:szCs w:val="28"/>
        </w:rPr>
        <w:t>1.</w:t>
      </w:r>
      <w:r w:rsidRPr="009A308E">
        <w:rPr>
          <w:rFonts w:ascii="Times New Roman" w:eastAsia="Calibri" w:hAnsi="Times New Roman" w:cs="Times New Roman"/>
          <w:sz w:val="28"/>
          <w:szCs w:val="28"/>
        </w:rPr>
        <w:tab/>
      </w:r>
      <w:r w:rsidRPr="009A308E">
        <w:rPr>
          <w:rFonts w:ascii="Times New Roman" w:eastAsia="Calibri" w:hAnsi="Times New Roman" w:cs="Times New Roman"/>
          <w:spacing w:val="1"/>
          <w:sz w:val="28"/>
          <w:szCs w:val="28"/>
        </w:rPr>
        <w:t>Экзамен по иностранному языку в колледже</w:t>
      </w:r>
      <w:r w:rsidRPr="009A308E">
        <w:rPr>
          <w:rFonts w:ascii="Times New Roman" w:eastAsia="Calibri" w:hAnsi="Times New Roman" w:cs="Times New Roman"/>
          <w:spacing w:val="3"/>
          <w:sz w:val="28"/>
          <w:szCs w:val="28"/>
        </w:rPr>
        <w:t xml:space="preserve"> не проводится. В диплом об окончании учебного заведения</w:t>
      </w:r>
      <w:r w:rsidRPr="009A308E">
        <w:rPr>
          <w:rFonts w:ascii="Times New Roman" w:eastAsia="Calibri" w:hAnsi="Times New Roman" w:cs="Times New Roman"/>
          <w:sz w:val="28"/>
          <w:szCs w:val="28"/>
        </w:rPr>
        <w:t xml:space="preserve">   выставляется   итоговая   </w:t>
      </w:r>
      <w:r w:rsidRPr="009A308E">
        <w:rPr>
          <w:rFonts w:ascii="Times New Roman" w:eastAsia="Calibri" w:hAnsi="Times New Roman" w:cs="Times New Roman"/>
          <w:sz w:val="28"/>
          <w:szCs w:val="28"/>
        </w:rPr>
        <w:lastRenderedPageBreak/>
        <w:t xml:space="preserve">положительная </w:t>
      </w:r>
      <w:r w:rsidRPr="009A308E">
        <w:rPr>
          <w:rFonts w:ascii="Times New Roman" w:eastAsia="Calibri" w:hAnsi="Times New Roman" w:cs="Times New Roman"/>
          <w:spacing w:val="8"/>
          <w:sz w:val="28"/>
          <w:szCs w:val="28"/>
        </w:rPr>
        <w:t>оценка за весь курс обучения.</w:t>
      </w:r>
      <w:r w:rsidRPr="009A308E">
        <w:rPr>
          <w:rFonts w:ascii="Times New Roman" w:eastAsia="Calibri" w:hAnsi="Times New Roman" w:cs="Times New Roman"/>
          <w:sz w:val="28"/>
          <w:szCs w:val="28"/>
        </w:rPr>
        <w:t xml:space="preserve"> </w:t>
      </w:r>
      <w:r w:rsidRPr="009A308E">
        <w:rPr>
          <w:rFonts w:ascii="Times New Roman" w:eastAsia="Calibri" w:hAnsi="Times New Roman" w:cs="Times New Roman"/>
          <w:spacing w:val="-2"/>
          <w:sz w:val="28"/>
          <w:szCs w:val="28"/>
        </w:rPr>
        <w:t xml:space="preserve">Это обстоятельство снижает мотивацию в обучении </w:t>
      </w:r>
      <w:r w:rsidRPr="009A308E">
        <w:rPr>
          <w:rFonts w:ascii="Times New Roman" w:eastAsia="Calibri" w:hAnsi="Times New Roman" w:cs="Times New Roman"/>
          <w:spacing w:val="2"/>
          <w:sz w:val="28"/>
          <w:szCs w:val="28"/>
        </w:rPr>
        <w:t>иностранному языку, поскольку многие учащиеся с боль</w:t>
      </w:r>
      <w:r w:rsidRPr="009A308E">
        <w:rPr>
          <w:rFonts w:ascii="Times New Roman" w:eastAsia="Calibri" w:hAnsi="Times New Roman" w:cs="Times New Roman"/>
          <w:spacing w:val="2"/>
          <w:sz w:val="28"/>
          <w:szCs w:val="28"/>
        </w:rPr>
        <w:softHyphen/>
      </w:r>
      <w:r w:rsidRPr="009A308E">
        <w:rPr>
          <w:rFonts w:ascii="Times New Roman" w:eastAsia="Calibri" w:hAnsi="Times New Roman" w:cs="Times New Roman"/>
          <w:sz w:val="28"/>
          <w:szCs w:val="28"/>
        </w:rPr>
        <w:t>шей ответственностью относятся к тем предметам, по ко</w:t>
      </w:r>
      <w:r w:rsidRPr="009A308E">
        <w:rPr>
          <w:rFonts w:ascii="Times New Roman" w:eastAsia="Calibri" w:hAnsi="Times New Roman" w:cs="Times New Roman"/>
          <w:sz w:val="28"/>
          <w:szCs w:val="28"/>
        </w:rPr>
        <w:softHyphen/>
      </w:r>
      <w:r w:rsidRPr="009A308E">
        <w:rPr>
          <w:rFonts w:ascii="Times New Roman" w:eastAsia="Calibri" w:hAnsi="Times New Roman" w:cs="Times New Roman"/>
          <w:spacing w:val="6"/>
          <w:sz w:val="28"/>
          <w:szCs w:val="28"/>
        </w:rPr>
        <w:t>торым им придется сдавать экзамен.</w:t>
      </w:r>
    </w:p>
    <w:p w:rsidR="002126CE" w:rsidRPr="009A308E" w:rsidRDefault="002126CE" w:rsidP="009A308E">
      <w:pPr>
        <w:shd w:val="clear" w:color="auto" w:fill="FFFFFF"/>
        <w:tabs>
          <w:tab w:val="left" w:pos="586"/>
        </w:tabs>
        <w:spacing w:after="0" w:line="276" w:lineRule="auto"/>
        <w:ind w:left="10" w:firstLine="720"/>
        <w:jc w:val="both"/>
        <w:rPr>
          <w:rFonts w:ascii="Times New Roman" w:eastAsia="Calibri" w:hAnsi="Times New Roman" w:cs="Times New Roman"/>
          <w:sz w:val="28"/>
          <w:szCs w:val="28"/>
        </w:rPr>
      </w:pPr>
      <w:r w:rsidRPr="009A308E">
        <w:rPr>
          <w:rFonts w:ascii="Times New Roman" w:eastAsia="Calibri" w:hAnsi="Times New Roman" w:cs="Times New Roman"/>
          <w:spacing w:val="-13"/>
          <w:sz w:val="28"/>
          <w:szCs w:val="28"/>
        </w:rPr>
        <w:t>2.</w:t>
      </w:r>
      <w:r w:rsidRPr="009A308E">
        <w:rPr>
          <w:rFonts w:ascii="Times New Roman" w:eastAsia="Calibri" w:hAnsi="Times New Roman" w:cs="Times New Roman"/>
          <w:sz w:val="28"/>
          <w:szCs w:val="28"/>
        </w:rPr>
        <w:tab/>
        <w:t xml:space="preserve">Разный   уровень  владения   иностранным  языком  в </w:t>
      </w:r>
      <w:r w:rsidRPr="009A308E">
        <w:rPr>
          <w:rFonts w:ascii="Times New Roman" w:eastAsia="Calibri" w:hAnsi="Times New Roman" w:cs="Times New Roman"/>
          <w:spacing w:val="-1"/>
          <w:sz w:val="28"/>
          <w:szCs w:val="28"/>
        </w:rPr>
        <w:t xml:space="preserve">группе (учебные группы в колледже комплектуются </w:t>
      </w:r>
      <w:r w:rsidRPr="009A308E">
        <w:rPr>
          <w:rFonts w:ascii="Times New Roman" w:eastAsia="Calibri" w:hAnsi="Times New Roman" w:cs="Times New Roman"/>
          <w:spacing w:val="3"/>
          <w:sz w:val="28"/>
          <w:szCs w:val="28"/>
        </w:rPr>
        <w:t>по производственному принципу) является еще одним об</w:t>
      </w:r>
      <w:r w:rsidRPr="009A308E">
        <w:rPr>
          <w:rFonts w:ascii="Times New Roman" w:eastAsia="Calibri" w:hAnsi="Times New Roman" w:cs="Times New Roman"/>
          <w:spacing w:val="3"/>
          <w:sz w:val="28"/>
          <w:szCs w:val="28"/>
        </w:rPr>
        <w:softHyphen/>
      </w:r>
      <w:r w:rsidRPr="009A308E">
        <w:rPr>
          <w:rFonts w:ascii="Times New Roman" w:eastAsia="Calibri" w:hAnsi="Times New Roman" w:cs="Times New Roman"/>
          <w:spacing w:val="-2"/>
          <w:sz w:val="28"/>
          <w:szCs w:val="28"/>
        </w:rPr>
        <w:t xml:space="preserve">стоятельством, которое необходимо принимать во внимание. </w:t>
      </w:r>
      <w:r w:rsidRPr="009A308E">
        <w:rPr>
          <w:rFonts w:ascii="Times New Roman" w:eastAsia="Calibri" w:hAnsi="Times New Roman" w:cs="Times New Roman"/>
          <w:spacing w:val="2"/>
          <w:sz w:val="28"/>
          <w:szCs w:val="28"/>
        </w:rPr>
        <w:t>В связи с тем, что уровень владения иностранным язы</w:t>
      </w:r>
      <w:r w:rsidRPr="009A308E">
        <w:rPr>
          <w:rFonts w:ascii="Times New Roman" w:eastAsia="Calibri" w:hAnsi="Times New Roman" w:cs="Times New Roman"/>
          <w:spacing w:val="2"/>
          <w:sz w:val="28"/>
          <w:szCs w:val="28"/>
        </w:rPr>
        <w:softHyphen/>
      </w:r>
      <w:r w:rsidRPr="009A308E">
        <w:rPr>
          <w:rFonts w:ascii="Times New Roman" w:eastAsia="Calibri" w:hAnsi="Times New Roman" w:cs="Times New Roman"/>
          <w:spacing w:val="4"/>
          <w:sz w:val="28"/>
          <w:szCs w:val="28"/>
        </w:rPr>
        <w:t xml:space="preserve">ком у обучающихся, окончивших школу, не </w:t>
      </w:r>
      <w:r w:rsidRPr="009A308E">
        <w:rPr>
          <w:rFonts w:ascii="Times New Roman" w:eastAsia="Calibri" w:hAnsi="Times New Roman" w:cs="Times New Roman"/>
          <w:spacing w:val="-3"/>
          <w:sz w:val="28"/>
          <w:szCs w:val="28"/>
        </w:rPr>
        <w:t xml:space="preserve">всегда полностью соответствует требованиям программы, </w:t>
      </w:r>
      <w:r w:rsidRPr="009A308E">
        <w:rPr>
          <w:rFonts w:ascii="Times New Roman" w:eastAsia="Calibri" w:hAnsi="Times New Roman" w:cs="Times New Roman"/>
          <w:spacing w:val="-2"/>
          <w:sz w:val="28"/>
          <w:szCs w:val="28"/>
        </w:rPr>
        <w:t>появляется необходимость проведения коррективно-адап</w:t>
      </w:r>
      <w:r w:rsidRPr="009A308E">
        <w:rPr>
          <w:rFonts w:ascii="Times New Roman" w:eastAsia="Calibri" w:hAnsi="Times New Roman" w:cs="Times New Roman"/>
          <w:spacing w:val="-2"/>
          <w:sz w:val="28"/>
          <w:szCs w:val="28"/>
        </w:rPr>
        <w:softHyphen/>
      </w:r>
      <w:r w:rsidRPr="009A308E">
        <w:rPr>
          <w:rFonts w:ascii="Times New Roman" w:eastAsia="Calibri" w:hAnsi="Times New Roman" w:cs="Times New Roman"/>
          <w:spacing w:val="-1"/>
          <w:sz w:val="28"/>
          <w:szCs w:val="28"/>
        </w:rPr>
        <w:t xml:space="preserve">тивного курса. Этот курс позволяет, насколько это можно </w:t>
      </w:r>
      <w:r w:rsidRPr="009A308E">
        <w:rPr>
          <w:rFonts w:ascii="Times New Roman" w:eastAsia="Calibri" w:hAnsi="Times New Roman" w:cs="Times New Roman"/>
          <w:spacing w:val="4"/>
          <w:sz w:val="28"/>
          <w:szCs w:val="28"/>
        </w:rPr>
        <w:t xml:space="preserve">сделать за отводимое время, подвести всех учащихся к </w:t>
      </w:r>
      <w:r w:rsidRPr="009A308E">
        <w:rPr>
          <w:rFonts w:ascii="Times New Roman" w:eastAsia="Calibri" w:hAnsi="Times New Roman" w:cs="Times New Roman"/>
          <w:spacing w:val="-2"/>
          <w:sz w:val="28"/>
          <w:szCs w:val="28"/>
        </w:rPr>
        <w:t xml:space="preserve">такому уровню владения иностранным языком, на котором </w:t>
      </w:r>
      <w:r w:rsidRPr="009A308E">
        <w:rPr>
          <w:rFonts w:ascii="Times New Roman" w:eastAsia="Calibri" w:hAnsi="Times New Roman" w:cs="Times New Roman"/>
          <w:spacing w:val="5"/>
          <w:sz w:val="28"/>
          <w:szCs w:val="28"/>
        </w:rPr>
        <w:t>можно базировать дальнейшее обучение.</w:t>
      </w:r>
      <w:r w:rsidRPr="009A308E">
        <w:rPr>
          <w:rFonts w:ascii="Times New Roman" w:eastAsia="Calibri" w:hAnsi="Times New Roman" w:cs="Times New Roman"/>
          <w:sz w:val="28"/>
          <w:szCs w:val="28"/>
        </w:rPr>
        <w:t xml:space="preserve"> </w:t>
      </w:r>
      <w:r w:rsidRPr="009A308E">
        <w:rPr>
          <w:rFonts w:ascii="Times New Roman" w:eastAsia="Calibri" w:hAnsi="Times New Roman" w:cs="Times New Roman"/>
          <w:spacing w:val="2"/>
          <w:sz w:val="28"/>
          <w:szCs w:val="28"/>
        </w:rPr>
        <w:t xml:space="preserve">Для успешного проведения коррективно-адаптивного </w:t>
      </w:r>
      <w:r w:rsidRPr="009A308E">
        <w:rPr>
          <w:rFonts w:ascii="Times New Roman" w:eastAsia="Calibri" w:hAnsi="Times New Roman" w:cs="Times New Roman"/>
          <w:spacing w:val="5"/>
          <w:sz w:val="28"/>
          <w:szCs w:val="28"/>
        </w:rPr>
        <w:t xml:space="preserve">курса преподавателю рекомендуется выявить недостатки </w:t>
      </w:r>
      <w:r w:rsidRPr="009A308E">
        <w:rPr>
          <w:rFonts w:ascii="Times New Roman" w:eastAsia="Calibri" w:hAnsi="Times New Roman" w:cs="Times New Roman"/>
          <w:spacing w:val="1"/>
          <w:sz w:val="28"/>
          <w:szCs w:val="28"/>
        </w:rPr>
        <w:t>в языковой подготовленности каждого учащегося и наме</w:t>
      </w:r>
      <w:r w:rsidRPr="009A308E">
        <w:rPr>
          <w:rFonts w:ascii="Times New Roman" w:eastAsia="Calibri" w:hAnsi="Times New Roman" w:cs="Times New Roman"/>
          <w:spacing w:val="1"/>
          <w:sz w:val="28"/>
          <w:szCs w:val="28"/>
        </w:rPr>
        <w:softHyphen/>
      </w:r>
      <w:r w:rsidRPr="009A308E">
        <w:rPr>
          <w:rFonts w:ascii="Times New Roman" w:eastAsia="Calibri" w:hAnsi="Times New Roman" w:cs="Times New Roman"/>
          <w:spacing w:val="9"/>
          <w:sz w:val="28"/>
          <w:szCs w:val="28"/>
        </w:rPr>
        <w:t>тить пути их устранения.</w:t>
      </w:r>
    </w:p>
    <w:p w:rsidR="002126CE" w:rsidRPr="009A308E" w:rsidRDefault="002126CE" w:rsidP="009A308E">
      <w:pPr>
        <w:shd w:val="clear" w:color="auto" w:fill="FFFFFF"/>
        <w:tabs>
          <w:tab w:val="left" w:pos="586"/>
        </w:tabs>
        <w:spacing w:after="0" w:line="276" w:lineRule="auto"/>
        <w:ind w:left="10" w:firstLine="720"/>
        <w:jc w:val="both"/>
        <w:rPr>
          <w:rFonts w:ascii="Times New Roman" w:eastAsia="Calibri" w:hAnsi="Times New Roman" w:cs="Times New Roman"/>
          <w:sz w:val="28"/>
          <w:szCs w:val="28"/>
        </w:rPr>
      </w:pPr>
      <w:r w:rsidRPr="009A308E">
        <w:rPr>
          <w:rFonts w:ascii="Times New Roman" w:eastAsia="Calibri" w:hAnsi="Times New Roman" w:cs="Times New Roman"/>
          <w:sz w:val="28"/>
          <w:szCs w:val="28"/>
        </w:rPr>
        <w:t xml:space="preserve">3. </w:t>
      </w:r>
      <w:r w:rsidRPr="009A308E">
        <w:rPr>
          <w:rFonts w:ascii="Times New Roman" w:eastAsia="Calibri" w:hAnsi="Times New Roman" w:cs="Times New Roman"/>
          <w:spacing w:val="5"/>
          <w:sz w:val="28"/>
          <w:szCs w:val="28"/>
        </w:rPr>
        <w:t>Длительность язы</w:t>
      </w:r>
      <w:r w:rsidRPr="009A308E">
        <w:rPr>
          <w:rFonts w:ascii="Times New Roman" w:eastAsia="Calibri" w:hAnsi="Times New Roman" w:cs="Times New Roman"/>
          <w:spacing w:val="5"/>
          <w:sz w:val="28"/>
          <w:szCs w:val="28"/>
        </w:rPr>
        <w:softHyphen/>
      </w:r>
      <w:r w:rsidRPr="009A308E">
        <w:rPr>
          <w:rFonts w:ascii="Times New Roman" w:eastAsia="Calibri" w:hAnsi="Times New Roman" w:cs="Times New Roman"/>
          <w:spacing w:val="2"/>
          <w:sz w:val="28"/>
          <w:szCs w:val="28"/>
        </w:rPr>
        <w:t>кового общения между преподавателем и обучающимися огра</w:t>
      </w:r>
      <w:r w:rsidRPr="009A308E">
        <w:rPr>
          <w:rFonts w:ascii="Times New Roman" w:eastAsia="Calibri" w:hAnsi="Times New Roman" w:cs="Times New Roman"/>
          <w:spacing w:val="2"/>
          <w:sz w:val="28"/>
          <w:szCs w:val="28"/>
        </w:rPr>
        <w:softHyphen/>
      </w:r>
      <w:r w:rsidRPr="009A308E">
        <w:rPr>
          <w:rFonts w:ascii="Times New Roman" w:eastAsia="Calibri" w:hAnsi="Times New Roman" w:cs="Times New Roman"/>
          <w:spacing w:val="4"/>
          <w:sz w:val="28"/>
          <w:szCs w:val="28"/>
        </w:rPr>
        <w:t xml:space="preserve">ничивается двумя часами в неделю. </w:t>
      </w:r>
      <w:proofErr w:type="gramStart"/>
      <w:r w:rsidRPr="009A308E">
        <w:rPr>
          <w:rFonts w:ascii="Times New Roman" w:eastAsia="Calibri" w:hAnsi="Times New Roman" w:cs="Times New Roman"/>
          <w:spacing w:val="4"/>
          <w:sz w:val="28"/>
          <w:szCs w:val="28"/>
        </w:rPr>
        <w:t>В этих условиях под</w:t>
      </w:r>
      <w:r w:rsidRPr="009A308E">
        <w:rPr>
          <w:rFonts w:ascii="Times New Roman" w:eastAsia="Calibri" w:hAnsi="Times New Roman" w:cs="Times New Roman"/>
          <w:spacing w:val="4"/>
          <w:sz w:val="28"/>
          <w:szCs w:val="28"/>
        </w:rPr>
        <w:softHyphen/>
      </w:r>
      <w:r w:rsidRPr="009A308E">
        <w:rPr>
          <w:rFonts w:ascii="Times New Roman" w:eastAsia="Calibri" w:hAnsi="Times New Roman" w:cs="Times New Roman"/>
          <w:spacing w:val="5"/>
          <w:sz w:val="28"/>
          <w:szCs w:val="28"/>
        </w:rPr>
        <w:t>держание имеющегося у обучающихся уровня владения язы</w:t>
      </w:r>
      <w:r w:rsidRPr="009A308E">
        <w:rPr>
          <w:rFonts w:ascii="Times New Roman" w:eastAsia="Calibri" w:hAnsi="Times New Roman" w:cs="Times New Roman"/>
          <w:spacing w:val="5"/>
          <w:sz w:val="28"/>
          <w:szCs w:val="28"/>
        </w:rPr>
        <w:softHyphen/>
      </w:r>
      <w:r w:rsidRPr="009A308E">
        <w:rPr>
          <w:rFonts w:ascii="Times New Roman" w:eastAsia="Calibri" w:hAnsi="Times New Roman" w:cs="Times New Roman"/>
          <w:spacing w:val="6"/>
          <w:sz w:val="28"/>
          <w:szCs w:val="28"/>
        </w:rPr>
        <w:t xml:space="preserve">ком и успешное изучение нового языкового материала, а </w:t>
      </w:r>
      <w:r w:rsidRPr="009A308E">
        <w:rPr>
          <w:rFonts w:ascii="Times New Roman" w:eastAsia="Calibri" w:hAnsi="Times New Roman" w:cs="Times New Roman"/>
          <w:spacing w:val="-1"/>
          <w:sz w:val="28"/>
          <w:szCs w:val="28"/>
        </w:rPr>
        <w:t xml:space="preserve">также  создание   новых   навыков   и   умений   представляет </w:t>
      </w:r>
      <w:r w:rsidRPr="009A308E">
        <w:rPr>
          <w:rFonts w:ascii="Times New Roman" w:eastAsia="Calibri" w:hAnsi="Times New Roman" w:cs="Times New Roman"/>
          <w:spacing w:val="1"/>
          <w:sz w:val="28"/>
          <w:szCs w:val="28"/>
        </w:rPr>
        <w:t>собой довольно сложную методическую проблему.</w:t>
      </w:r>
      <w:proofErr w:type="gramEnd"/>
    </w:p>
    <w:p w:rsidR="003B68D3" w:rsidRPr="004E74AD" w:rsidRDefault="002126CE" w:rsidP="004E74AD">
      <w:pPr>
        <w:shd w:val="clear" w:color="auto" w:fill="FFFFFF"/>
        <w:tabs>
          <w:tab w:val="left" w:pos="586"/>
        </w:tabs>
        <w:spacing w:after="0" w:line="276" w:lineRule="auto"/>
        <w:ind w:left="10" w:firstLine="720"/>
        <w:jc w:val="both"/>
        <w:rPr>
          <w:rFonts w:ascii="Times New Roman" w:eastAsia="Calibri" w:hAnsi="Times New Roman" w:cs="Times New Roman"/>
          <w:spacing w:val="4"/>
          <w:sz w:val="28"/>
          <w:szCs w:val="28"/>
        </w:rPr>
      </w:pPr>
      <w:r w:rsidRPr="009A308E">
        <w:rPr>
          <w:rFonts w:ascii="Times New Roman" w:eastAsia="Calibri" w:hAnsi="Times New Roman" w:cs="Times New Roman"/>
          <w:sz w:val="28"/>
          <w:szCs w:val="28"/>
        </w:rPr>
        <w:t xml:space="preserve">4. </w:t>
      </w:r>
      <w:r w:rsidRPr="009A308E">
        <w:rPr>
          <w:rFonts w:ascii="Times New Roman" w:eastAsia="Calibri" w:hAnsi="Times New Roman" w:cs="Times New Roman"/>
          <w:spacing w:val="-2"/>
          <w:sz w:val="28"/>
          <w:szCs w:val="28"/>
        </w:rPr>
        <w:t xml:space="preserve">В процессе обучения иностранным языкам необходим </w:t>
      </w:r>
      <w:r w:rsidRPr="009A308E">
        <w:rPr>
          <w:rFonts w:ascii="Times New Roman" w:eastAsia="Calibri" w:hAnsi="Times New Roman" w:cs="Times New Roman"/>
          <w:spacing w:val="1"/>
          <w:sz w:val="28"/>
          <w:szCs w:val="28"/>
        </w:rPr>
        <w:t xml:space="preserve">учет профессиональной направленности колледжа </w:t>
      </w:r>
      <w:r w:rsidRPr="009A308E">
        <w:rPr>
          <w:rFonts w:ascii="Times New Roman" w:eastAsia="Calibri" w:hAnsi="Times New Roman" w:cs="Times New Roman"/>
          <w:spacing w:val="-2"/>
          <w:sz w:val="28"/>
          <w:szCs w:val="28"/>
        </w:rPr>
        <w:t xml:space="preserve">для привлечения соответствующих учебных материалов на </w:t>
      </w:r>
      <w:r w:rsidRPr="009A308E">
        <w:rPr>
          <w:rFonts w:ascii="Times New Roman" w:eastAsia="Calibri" w:hAnsi="Times New Roman" w:cs="Times New Roman"/>
          <w:spacing w:val="-1"/>
          <w:sz w:val="28"/>
          <w:szCs w:val="28"/>
        </w:rPr>
        <w:t xml:space="preserve">иностранном языке. Необходимо подбирать хотя бы часть </w:t>
      </w:r>
      <w:r w:rsidRPr="009A308E">
        <w:rPr>
          <w:rFonts w:ascii="Times New Roman" w:eastAsia="Calibri" w:hAnsi="Times New Roman" w:cs="Times New Roman"/>
          <w:spacing w:val="-3"/>
          <w:sz w:val="28"/>
          <w:szCs w:val="28"/>
        </w:rPr>
        <w:t xml:space="preserve">текстов на иностранном языке таким образом, чтобы в них </w:t>
      </w:r>
      <w:r w:rsidRPr="009A308E">
        <w:rPr>
          <w:rFonts w:ascii="Times New Roman" w:eastAsia="Calibri" w:hAnsi="Times New Roman" w:cs="Times New Roman"/>
          <w:spacing w:val="-2"/>
          <w:sz w:val="28"/>
          <w:szCs w:val="28"/>
        </w:rPr>
        <w:t>находила отражение специфика будущей деятельности уча</w:t>
      </w:r>
      <w:r w:rsidRPr="009A308E">
        <w:rPr>
          <w:rFonts w:ascii="Times New Roman" w:eastAsia="Calibri" w:hAnsi="Times New Roman" w:cs="Times New Roman"/>
          <w:spacing w:val="-2"/>
          <w:sz w:val="28"/>
          <w:szCs w:val="28"/>
        </w:rPr>
        <w:softHyphen/>
      </w:r>
      <w:r w:rsidRPr="009A308E">
        <w:rPr>
          <w:rFonts w:ascii="Times New Roman" w:eastAsia="Calibri" w:hAnsi="Times New Roman" w:cs="Times New Roman"/>
          <w:spacing w:val="-3"/>
          <w:sz w:val="28"/>
          <w:szCs w:val="28"/>
        </w:rPr>
        <w:t xml:space="preserve">щихся. Эта специфика может учитываться и при отборе </w:t>
      </w:r>
      <w:r w:rsidRPr="009A308E">
        <w:rPr>
          <w:rFonts w:ascii="Times New Roman" w:eastAsia="Calibri" w:hAnsi="Times New Roman" w:cs="Times New Roman"/>
          <w:spacing w:val="1"/>
          <w:sz w:val="28"/>
          <w:szCs w:val="28"/>
        </w:rPr>
        <w:t xml:space="preserve">лексического материала, который используется в устной </w:t>
      </w:r>
      <w:r w:rsidRPr="009A308E">
        <w:rPr>
          <w:rFonts w:ascii="Times New Roman" w:eastAsia="Calibri" w:hAnsi="Times New Roman" w:cs="Times New Roman"/>
          <w:spacing w:val="4"/>
          <w:sz w:val="28"/>
          <w:szCs w:val="28"/>
        </w:rPr>
        <w:t>речи учащихся.</w:t>
      </w:r>
    </w:p>
    <w:p w:rsidR="001F07C5" w:rsidRPr="004E74AD" w:rsidRDefault="00BA154B" w:rsidP="004E74AD">
      <w:pPr>
        <w:shd w:val="clear" w:color="auto" w:fill="FFFFFF"/>
        <w:spacing w:after="0" w:line="276"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A308E">
        <w:rPr>
          <w:rFonts w:ascii="Times New Roman" w:eastAsia="Calibri" w:hAnsi="Times New Roman" w:cs="Times New Roman"/>
          <w:sz w:val="28"/>
          <w:szCs w:val="28"/>
        </w:rPr>
        <w:t xml:space="preserve">       В ходе реализации  требований </w:t>
      </w:r>
      <w:r w:rsidRPr="009A308E">
        <w:rPr>
          <w:rFonts w:ascii="Times New Roman" w:eastAsia="Calibri" w:hAnsi="Times New Roman" w:cs="Times New Roman"/>
          <w:color w:val="000000"/>
          <w:sz w:val="28"/>
          <w:szCs w:val="28"/>
        </w:rPr>
        <w:t>государственного образовательного стандарта среднего профессионального образования преподавателям приходится сталкиваться с рядом проблем: процесс обучения происходит в искусственной языковой среде, иностранный язык рассматривается как второстепенная дисциплина, недостаточное количество учебников и учебных пособий для СПО, имеющих профессиональную направленность и др. Одной из основных, на мой взгляд, является проблема, связанная  со студентами,</w:t>
      </w:r>
      <w:r w:rsidRPr="009A308E">
        <w:rPr>
          <w:rFonts w:ascii="Times New Roman" w:eastAsia="Calibri" w:hAnsi="Times New Roman" w:cs="Times New Roman"/>
          <w:color w:val="333333"/>
          <w:sz w:val="28"/>
          <w:szCs w:val="28"/>
        </w:rPr>
        <w:t xml:space="preserve"> поскольку именно они находятся в центре внимания в учебном процессе. </w:t>
      </w:r>
      <w:r w:rsidRPr="009A308E">
        <w:rPr>
          <w:rFonts w:ascii="Times New Roman" w:eastAsia="Calibri" w:hAnsi="Times New Roman" w:cs="Times New Roman"/>
          <w:color w:val="000000"/>
          <w:sz w:val="28"/>
          <w:szCs w:val="28"/>
        </w:rPr>
        <w:t xml:space="preserve">С сокращением учебных заведений НПО изменился качественный состав студентов: в учебные заведения СПО пришли в основном «твёрдые троечники», обитатели «школьной камчатки» и лишь небольшое количество обучающихся с </w:t>
      </w:r>
      <w:r w:rsidRPr="009A308E">
        <w:rPr>
          <w:rFonts w:ascii="Times New Roman" w:eastAsia="Calibri" w:hAnsi="Times New Roman" w:cs="Times New Roman"/>
          <w:color w:val="000000"/>
          <w:sz w:val="28"/>
          <w:szCs w:val="28"/>
        </w:rPr>
        <w:lastRenderedPageBreak/>
        <w:t>хорошими и отличными отметками. Это подтверждают результаты входного тестирования, которое проводится на одном из первых занятий.</w:t>
      </w:r>
      <w:r w:rsidRPr="009A308E">
        <w:rPr>
          <w:rFonts w:ascii="Times New Roman" w:eastAsia="Times New Roman" w:hAnsi="Times New Roman" w:cs="Times New Roman"/>
          <w:color w:val="555555"/>
          <w:sz w:val="28"/>
          <w:szCs w:val="28"/>
          <w:lang w:eastAsia="ru-RU"/>
        </w:rPr>
        <w:t xml:space="preserve"> </w:t>
      </w:r>
    </w:p>
    <w:p w:rsidR="006062EA" w:rsidRPr="009A308E" w:rsidRDefault="006062EA" w:rsidP="009A308E">
      <w:pPr>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9A308E">
        <w:rPr>
          <w:rFonts w:ascii="Times New Roman" w:eastAsia="Calibri" w:hAnsi="Times New Roman" w:cs="Times New Roman"/>
          <w:sz w:val="28"/>
          <w:szCs w:val="28"/>
          <w:lang w:eastAsia="ru-RU"/>
        </w:rPr>
        <w:t xml:space="preserve">На основании письменного опроса, проведенного в группах студентов </w:t>
      </w:r>
      <w:r w:rsidRPr="009A308E">
        <w:rPr>
          <w:rFonts w:ascii="Times New Roman" w:eastAsia="Calibri" w:hAnsi="Times New Roman" w:cs="Times New Roman"/>
          <w:sz w:val="28"/>
          <w:szCs w:val="28"/>
          <w:lang w:val="en-US" w:eastAsia="ru-RU"/>
        </w:rPr>
        <w:t>I</w:t>
      </w:r>
      <w:r w:rsidRPr="009A308E">
        <w:rPr>
          <w:rFonts w:ascii="Times New Roman" w:eastAsia="Calibri" w:hAnsi="Times New Roman" w:cs="Times New Roman"/>
          <w:sz w:val="28"/>
          <w:szCs w:val="28"/>
          <w:lang w:eastAsia="ru-RU"/>
        </w:rPr>
        <w:t xml:space="preserve"> курса  ГБПОУ МО "ОЗЖТ" (всего было опрошено около 60 человек), были проанализированы мотивы, которыми руководствуются студенты при изучении английского языка:</w:t>
      </w:r>
    </w:p>
    <w:p w:rsidR="006062EA" w:rsidRPr="009A308E" w:rsidRDefault="006062EA" w:rsidP="009A308E">
      <w:pPr>
        <w:numPr>
          <w:ilvl w:val="0"/>
          <w:numId w:val="1"/>
        </w:numPr>
        <w:shd w:val="clear" w:color="auto" w:fill="FFFFFF"/>
        <w:spacing w:after="0" w:line="276" w:lineRule="auto"/>
        <w:ind w:right="29"/>
        <w:jc w:val="both"/>
        <w:rPr>
          <w:rFonts w:ascii="Times New Roman" w:eastAsia="Calibri" w:hAnsi="Times New Roman" w:cs="Times New Roman"/>
          <w:sz w:val="28"/>
          <w:szCs w:val="28"/>
          <w:lang w:eastAsia="ru-RU"/>
        </w:rPr>
      </w:pPr>
      <w:r w:rsidRPr="009A308E">
        <w:rPr>
          <w:rFonts w:ascii="Times New Roman" w:eastAsia="Calibri" w:hAnsi="Times New Roman" w:cs="Times New Roman"/>
          <w:sz w:val="28"/>
          <w:szCs w:val="28"/>
          <w:lang w:eastAsia="ru-RU"/>
        </w:rPr>
        <w:t xml:space="preserve">70 % </w:t>
      </w:r>
      <w:proofErr w:type="gramStart"/>
      <w:r w:rsidRPr="009A308E">
        <w:rPr>
          <w:rFonts w:ascii="Times New Roman" w:eastAsia="Calibri" w:hAnsi="Times New Roman" w:cs="Times New Roman"/>
          <w:sz w:val="28"/>
          <w:szCs w:val="28"/>
          <w:lang w:eastAsia="ru-RU"/>
        </w:rPr>
        <w:t>опрошенных</w:t>
      </w:r>
      <w:proofErr w:type="gramEnd"/>
      <w:r w:rsidRPr="009A308E">
        <w:rPr>
          <w:rFonts w:ascii="Times New Roman" w:eastAsia="Calibri" w:hAnsi="Times New Roman" w:cs="Times New Roman"/>
          <w:sz w:val="28"/>
          <w:szCs w:val="28"/>
          <w:lang w:eastAsia="ru-RU"/>
        </w:rPr>
        <w:t xml:space="preserve"> </w:t>
      </w:r>
      <w:r w:rsidRPr="009A308E">
        <w:rPr>
          <w:rFonts w:ascii="Times New Roman" w:eastAsia="Calibri" w:hAnsi="Times New Roman" w:cs="Times New Roman"/>
          <w:spacing w:val="-2"/>
          <w:sz w:val="28"/>
          <w:szCs w:val="28"/>
        </w:rPr>
        <w:t xml:space="preserve"> </w:t>
      </w:r>
      <w:r w:rsidRPr="009A308E">
        <w:rPr>
          <w:rFonts w:ascii="Times New Roman" w:eastAsia="Calibri" w:hAnsi="Times New Roman" w:cs="Times New Roman"/>
          <w:sz w:val="28"/>
          <w:szCs w:val="28"/>
          <w:lang w:eastAsia="ru-RU"/>
        </w:rPr>
        <w:t xml:space="preserve">изучают английский язык с целью сдачи зачета в колледже; </w:t>
      </w:r>
    </w:p>
    <w:p w:rsidR="006062EA" w:rsidRPr="009A308E" w:rsidRDefault="006062EA" w:rsidP="009A308E">
      <w:pPr>
        <w:numPr>
          <w:ilvl w:val="0"/>
          <w:numId w:val="1"/>
        </w:numPr>
        <w:shd w:val="clear" w:color="auto" w:fill="FFFFFF"/>
        <w:spacing w:after="0" w:line="276" w:lineRule="auto"/>
        <w:ind w:right="29"/>
        <w:jc w:val="both"/>
        <w:rPr>
          <w:rFonts w:ascii="Times New Roman" w:eastAsia="Calibri" w:hAnsi="Times New Roman" w:cs="Times New Roman"/>
          <w:sz w:val="28"/>
          <w:szCs w:val="28"/>
          <w:lang w:eastAsia="ru-RU"/>
        </w:rPr>
      </w:pPr>
      <w:r w:rsidRPr="009A308E">
        <w:rPr>
          <w:rFonts w:ascii="Times New Roman" w:eastAsia="Calibri" w:hAnsi="Times New Roman" w:cs="Times New Roman"/>
          <w:sz w:val="28"/>
          <w:szCs w:val="28"/>
          <w:lang w:eastAsia="ru-RU"/>
        </w:rPr>
        <w:t>12 % считает немаловажным мотив поиска престижной работы и карьерного роста</w:t>
      </w:r>
      <w:proofErr w:type="gramStart"/>
      <w:r w:rsidRPr="009A308E">
        <w:rPr>
          <w:rFonts w:ascii="Times New Roman" w:eastAsia="Calibri" w:hAnsi="Times New Roman" w:cs="Times New Roman"/>
          <w:sz w:val="28"/>
          <w:szCs w:val="28"/>
          <w:lang w:eastAsia="ru-RU"/>
        </w:rPr>
        <w:t>.</w:t>
      </w:r>
      <w:proofErr w:type="gramEnd"/>
      <w:r w:rsidRPr="009A308E">
        <w:rPr>
          <w:rFonts w:ascii="Times New Roman" w:eastAsia="Calibri" w:hAnsi="Times New Roman" w:cs="Times New Roman"/>
          <w:sz w:val="28"/>
          <w:szCs w:val="28"/>
          <w:lang w:eastAsia="ru-RU"/>
        </w:rPr>
        <w:t xml:space="preserve"> (</w:t>
      </w:r>
      <w:proofErr w:type="gramStart"/>
      <w:r w:rsidRPr="009A308E">
        <w:rPr>
          <w:rFonts w:ascii="Times New Roman" w:eastAsia="Calibri" w:hAnsi="Times New Roman" w:cs="Times New Roman"/>
          <w:sz w:val="28"/>
          <w:szCs w:val="28"/>
          <w:lang w:eastAsia="ru-RU"/>
        </w:rPr>
        <w:t>м</w:t>
      </w:r>
      <w:proofErr w:type="gramEnd"/>
      <w:r w:rsidRPr="009A308E">
        <w:rPr>
          <w:rFonts w:ascii="Times New Roman" w:eastAsia="Calibri" w:hAnsi="Times New Roman" w:cs="Times New Roman"/>
          <w:sz w:val="28"/>
          <w:szCs w:val="28"/>
          <w:lang w:eastAsia="ru-RU"/>
        </w:rPr>
        <w:t xml:space="preserve">ногие студенты уверены в том, что для любого высокообразованного человека поиск престижной, хорошо оплачиваемой работы, во многом зависит от знания одного и более иностранных языков,  поэтому они стремятся к    владению английским языком. Здесь преобладает мотив самоутверждения); </w:t>
      </w:r>
    </w:p>
    <w:p w:rsidR="006062EA" w:rsidRPr="009A308E" w:rsidRDefault="006062EA" w:rsidP="009A308E">
      <w:pPr>
        <w:numPr>
          <w:ilvl w:val="0"/>
          <w:numId w:val="1"/>
        </w:numPr>
        <w:shd w:val="clear" w:color="auto" w:fill="FFFFFF"/>
        <w:spacing w:after="0" w:line="276" w:lineRule="auto"/>
        <w:ind w:right="29"/>
        <w:jc w:val="both"/>
        <w:rPr>
          <w:rFonts w:ascii="Times New Roman" w:eastAsia="Calibri" w:hAnsi="Times New Roman" w:cs="Times New Roman"/>
          <w:sz w:val="28"/>
          <w:szCs w:val="28"/>
          <w:lang w:eastAsia="ru-RU"/>
        </w:rPr>
      </w:pPr>
      <w:r w:rsidRPr="009A308E">
        <w:rPr>
          <w:rFonts w:ascii="Times New Roman" w:eastAsia="Calibri" w:hAnsi="Times New Roman" w:cs="Times New Roman"/>
          <w:sz w:val="28"/>
          <w:szCs w:val="28"/>
          <w:lang w:eastAsia="ru-RU"/>
        </w:rPr>
        <w:t xml:space="preserve"> примерно 8% опрошенных выдвинули мотив понимания научно-технических текстов, так как на английском языке написаны труды многих великих ученых. Уметь прочитать и понять инструкции и спецификации по устройству и работе различных приборов и механизмов, написанные на английском языке, должен каждый образованный человек.</w:t>
      </w:r>
    </w:p>
    <w:p w:rsidR="006062EA" w:rsidRPr="009A308E" w:rsidRDefault="006062EA" w:rsidP="009A308E">
      <w:pPr>
        <w:shd w:val="clear" w:color="auto" w:fill="FFFFFF"/>
        <w:spacing w:after="0" w:line="276" w:lineRule="auto"/>
        <w:ind w:left="705" w:right="29"/>
        <w:jc w:val="both"/>
        <w:rPr>
          <w:rFonts w:ascii="Times New Roman" w:eastAsia="Calibri" w:hAnsi="Times New Roman" w:cs="Times New Roman"/>
          <w:sz w:val="28"/>
          <w:szCs w:val="28"/>
          <w:lang w:eastAsia="ru-RU"/>
        </w:rPr>
      </w:pPr>
      <w:r w:rsidRPr="009A308E">
        <w:rPr>
          <w:rFonts w:ascii="Times New Roman" w:eastAsia="Calibri" w:hAnsi="Times New Roman" w:cs="Times New Roman"/>
          <w:sz w:val="28"/>
          <w:szCs w:val="28"/>
          <w:lang w:eastAsia="ru-RU"/>
        </w:rPr>
        <w:t>-  5 % студентов изучают английский язык для выполнения учебных заданий, проектов, расчетов с помощью компьютера, в котором он является основным. Они учат английский язык для освоения как можно большего количества компьютерных программ и умения ими пользоваться.</w:t>
      </w:r>
    </w:p>
    <w:p w:rsidR="006062EA" w:rsidRPr="009A308E" w:rsidRDefault="006062EA" w:rsidP="004E74AD">
      <w:pPr>
        <w:autoSpaceDE w:val="0"/>
        <w:autoSpaceDN w:val="0"/>
        <w:adjustRightInd w:val="0"/>
        <w:spacing w:after="0" w:line="276" w:lineRule="auto"/>
        <w:ind w:left="705"/>
        <w:jc w:val="both"/>
        <w:rPr>
          <w:rFonts w:ascii="Times New Roman" w:eastAsia="Calibri" w:hAnsi="Times New Roman" w:cs="Times New Roman"/>
          <w:sz w:val="28"/>
          <w:szCs w:val="28"/>
          <w:lang w:eastAsia="ru-RU"/>
        </w:rPr>
      </w:pPr>
      <w:r w:rsidRPr="009A308E">
        <w:rPr>
          <w:rFonts w:ascii="Times New Roman" w:eastAsia="Calibri" w:hAnsi="Times New Roman" w:cs="Times New Roman"/>
          <w:sz w:val="28"/>
          <w:szCs w:val="28"/>
          <w:lang w:eastAsia="ru-RU"/>
        </w:rPr>
        <w:t>3 % — потому что имеют особый интерес к изучению иностранных языков, им</w:t>
      </w:r>
      <w:r w:rsidR="004E74AD">
        <w:rPr>
          <w:rFonts w:ascii="Times New Roman" w:eastAsia="Calibri" w:hAnsi="Times New Roman" w:cs="Times New Roman"/>
          <w:sz w:val="28"/>
          <w:szCs w:val="28"/>
          <w:lang w:eastAsia="ru-RU"/>
        </w:rPr>
        <w:t xml:space="preserve">  </w:t>
      </w:r>
      <w:r w:rsidRPr="009A308E">
        <w:rPr>
          <w:rFonts w:ascii="Times New Roman" w:eastAsia="Calibri" w:hAnsi="Times New Roman" w:cs="Times New Roman"/>
          <w:sz w:val="28"/>
          <w:szCs w:val="28"/>
          <w:lang w:eastAsia="ru-RU"/>
        </w:rPr>
        <w:t>нравится сам процесс обучения.</w:t>
      </w:r>
    </w:p>
    <w:p w:rsidR="006062EA" w:rsidRPr="009A308E" w:rsidRDefault="006062EA" w:rsidP="009A308E">
      <w:pPr>
        <w:autoSpaceDE w:val="0"/>
        <w:autoSpaceDN w:val="0"/>
        <w:adjustRightInd w:val="0"/>
        <w:spacing w:after="0" w:line="276" w:lineRule="auto"/>
        <w:ind w:left="705"/>
        <w:jc w:val="both"/>
        <w:rPr>
          <w:rFonts w:ascii="Times New Roman" w:eastAsia="Calibri" w:hAnsi="Times New Roman" w:cs="Times New Roman"/>
          <w:sz w:val="28"/>
          <w:szCs w:val="28"/>
          <w:lang w:eastAsia="ru-RU"/>
        </w:rPr>
      </w:pPr>
      <w:r w:rsidRPr="009A308E">
        <w:rPr>
          <w:rFonts w:ascii="Times New Roman" w:eastAsia="Calibri" w:hAnsi="Times New Roman" w:cs="Times New Roman"/>
          <w:sz w:val="28"/>
          <w:szCs w:val="28"/>
          <w:lang w:eastAsia="ru-RU"/>
        </w:rPr>
        <w:t>- 2 % студентов  полагают, что учить иностранный язык необходимо с целью обмена информацией между сверстниками, друзьями, знакомыми.</w:t>
      </w:r>
    </w:p>
    <w:p w:rsidR="002126CE" w:rsidRPr="009A308E" w:rsidRDefault="006062EA" w:rsidP="004E74AD">
      <w:pPr>
        <w:shd w:val="clear" w:color="auto" w:fill="FFFFFF"/>
        <w:tabs>
          <w:tab w:val="left" w:pos="586"/>
        </w:tabs>
        <w:spacing w:after="0" w:line="276" w:lineRule="auto"/>
        <w:ind w:left="10" w:firstLine="720"/>
        <w:jc w:val="both"/>
        <w:rPr>
          <w:rFonts w:ascii="Times New Roman" w:eastAsia="Calibri" w:hAnsi="Times New Roman" w:cs="Times New Roman"/>
          <w:sz w:val="28"/>
          <w:szCs w:val="28"/>
          <w:lang w:eastAsia="ru-RU"/>
        </w:rPr>
      </w:pPr>
      <w:r w:rsidRPr="009A308E">
        <w:rPr>
          <w:rFonts w:ascii="Times New Roman" w:eastAsia="Calibri" w:hAnsi="Times New Roman" w:cs="Times New Roman"/>
          <w:sz w:val="28"/>
          <w:szCs w:val="28"/>
          <w:lang w:eastAsia="ru-RU"/>
        </w:rPr>
        <w:t xml:space="preserve">Таким образом, для большинства  студентов основным мотивом является сдача зачета или экзамена и получение положительной оценки по английскому языку.  И, напротив, коммуникативная задача реализации знаний по английскому языку находится на последнем месте. </w:t>
      </w:r>
      <w:r w:rsidR="002126CE" w:rsidRPr="009A308E">
        <w:rPr>
          <w:rFonts w:ascii="Times New Roman" w:eastAsia="Times New Roman" w:hAnsi="Times New Roman" w:cs="Times New Roman"/>
          <w:color w:val="000000"/>
          <w:sz w:val="28"/>
          <w:szCs w:val="28"/>
          <w:lang w:eastAsia="ru-RU"/>
        </w:rPr>
        <w:t xml:space="preserve"> А у преподавателя есть программа, в соответствие с которой он должен строить процесс обучения. Образование в СПО не ставит своей целью – научить «с нуля», а продолжить обучение, уже имея за плечами базовый уровень знаний</w:t>
      </w:r>
      <w:r w:rsidR="002126CE" w:rsidRPr="009A308E">
        <w:rPr>
          <w:rFonts w:ascii="Times New Roman" w:eastAsia="Times New Roman" w:hAnsi="Times New Roman" w:cs="Times New Roman"/>
          <w:color w:val="000000"/>
          <w:sz w:val="28"/>
          <w:szCs w:val="28"/>
          <w:bdr w:val="none" w:sz="0" w:space="0" w:color="auto" w:frame="1"/>
          <w:lang w:eastAsia="ru-RU"/>
        </w:rPr>
        <w:t>.</w:t>
      </w:r>
    </w:p>
    <w:p w:rsidR="001F07C5" w:rsidRPr="009A308E" w:rsidRDefault="006062EA" w:rsidP="009A308E">
      <w:pPr>
        <w:shd w:val="clear" w:color="auto" w:fill="FFFFFF"/>
        <w:tabs>
          <w:tab w:val="left" w:pos="586"/>
        </w:tabs>
        <w:spacing w:after="0" w:line="276" w:lineRule="auto"/>
        <w:ind w:left="10" w:firstLine="720"/>
        <w:jc w:val="both"/>
        <w:rPr>
          <w:rFonts w:ascii="Times New Roman" w:eastAsia="Calibri" w:hAnsi="Times New Roman" w:cs="Times New Roman"/>
          <w:sz w:val="28"/>
          <w:szCs w:val="28"/>
          <w:lang w:eastAsia="ru-RU"/>
        </w:rPr>
      </w:pPr>
      <w:r w:rsidRPr="009A308E">
        <w:rPr>
          <w:rFonts w:ascii="Times New Roman" w:eastAsia="Calibri" w:hAnsi="Times New Roman" w:cs="Times New Roman"/>
          <w:sz w:val="28"/>
          <w:szCs w:val="28"/>
          <w:lang w:eastAsia="ru-RU"/>
        </w:rPr>
        <w:t xml:space="preserve">Поэтому перед преподавателем стоит задача: развить позитивные, познавательные мотивы у тех студентов, у которых отсутствует интерес к данному предмету, т. е. повысить уровень положительной внутренней </w:t>
      </w:r>
      <w:r w:rsidRPr="009A308E">
        <w:rPr>
          <w:rFonts w:ascii="Times New Roman" w:eastAsia="Calibri" w:hAnsi="Times New Roman" w:cs="Times New Roman"/>
          <w:sz w:val="28"/>
          <w:szCs w:val="28"/>
          <w:lang w:eastAsia="ru-RU"/>
        </w:rPr>
        <w:lastRenderedPageBreak/>
        <w:t>мотивации. Это зависит от успеха студента, его умений и навыков, квалификации преподавателя, методов обучения, способствующих получению отличных знаний, и многих других факторов.</w:t>
      </w:r>
    </w:p>
    <w:p w:rsidR="002126CE" w:rsidRPr="009A308E" w:rsidRDefault="004E74AD" w:rsidP="004E74AD">
      <w:pPr>
        <w:shd w:val="clear" w:color="auto" w:fill="FFFFFF"/>
        <w:tabs>
          <w:tab w:val="left" w:pos="586"/>
        </w:tabs>
        <w:spacing w:after="0" w:line="276" w:lineRule="auto"/>
        <w:ind w:left="10"/>
        <w:jc w:val="both"/>
        <w:rPr>
          <w:rFonts w:ascii="Times New Roman" w:eastAsia="Calibri" w:hAnsi="Times New Roman" w:cs="Times New Roman"/>
          <w:spacing w:val="4"/>
          <w:sz w:val="28"/>
          <w:szCs w:val="28"/>
        </w:rPr>
      </w:pPr>
      <w:r>
        <w:rPr>
          <w:rFonts w:ascii="Times New Roman" w:eastAsia="Times New Roman" w:hAnsi="Times New Roman" w:cs="Times New Roman"/>
          <w:color w:val="383838"/>
          <w:spacing w:val="6"/>
          <w:sz w:val="28"/>
          <w:szCs w:val="28"/>
          <w:lang w:eastAsia="ru-RU"/>
        </w:rPr>
        <w:t xml:space="preserve">        </w:t>
      </w:r>
      <w:r w:rsidR="002126CE" w:rsidRPr="009A308E">
        <w:rPr>
          <w:rFonts w:ascii="Times New Roman" w:eastAsia="Times New Roman" w:hAnsi="Times New Roman" w:cs="Times New Roman"/>
          <w:color w:val="383838"/>
          <w:spacing w:val="6"/>
          <w:sz w:val="28"/>
          <w:szCs w:val="28"/>
          <w:lang w:eastAsia="ru-RU"/>
        </w:rPr>
        <w:t>Формирование мотивации – это не предложение готовых мотивов и целей учения обучающимся, а создание таких условий, при которых у них появятся внутренние побуждения (мотивы, цели, эмоции) к учению.</w:t>
      </w:r>
    </w:p>
    <w:p w:rsidR="002126CE" w:rsidRPr="009A308E" w:rsidRDefault="001F07C5" w:rsidP="009A308E">
      <w:pPr>
        <w:shd w:val="clear" w:color="auto" w:fill="FFFFFF"/>
        <w:spacing w:after="0" w:line="276" w:lineRule="auto"/>
        <w:jc w:val="both"/>
        <w:textAlignment w:val="baseline"/>
        <w:rPr>
          <w:rFonts w:ascii="Times New Roman" w:eastAsia="Times New Roman" w:hAnsi="Times New Roman" w:cs="Times New Roman"/>
          <w:color w:val="383838"/>
          <w:spacing w:val="6"/>
          <w:sz w:val="28"/>
          <w:szCs w:val="28"/>
          <w:lang w:eastAsia="ru-RU"/>
        </w:rPr>
      </w:pPr>
      <w:r w:rsidRPr="009A308E">
        <w:rPr>
          <w:rFonts w:ascii="Times New Roman" w:eastAsia="Times New Roman" w:hAnsi="Times New Roman" w:cs="Times New Roman"/>
          <w:color w:val="000000"/>
          <w:sz w:val="28"/>
          <w:szCs w:val="28"/>
          <w:lang w:eastAsia="ru-RU"/>
        </w:rPr>
        <w:t xml:space="preserve">       </w:t>
      </w:r>
      <w:r w:rsidR="004E74AD">
        <w:rPr>
          <w:rFonts w:ascii="Times New Roman" w:eastAsia="Times New Roman" w:hAnsi="Times New Roman" w:cs="Times New Roman"/>
          <w:color w:val="000000"/>
          <w:sz w:val="28"/>
          <w:szCs w:val="28"/>
          <w:lang w:eastAsia="ru-RU"/>
        </w:rPr>
        <w:t xml:space="preserve"> </w:t>
      </w:r>
      <w:r w:rsidRPr="009A308E">
        <w:rPr>
          <w:rFonts w:ascii="Times New Roman" w:eastAsia="Times New Roman" w:hAnsi="Times New Roman" w:cs="Times New Roman"/>
          <w:color w:val="000000"/>
          <w:sz w:val="28"/>
          <w:szCs w:val="28"/>
          <w:lang w:eastAsia="ru-RU"/>
        </w:rPr>
        <w:t xml:space="preserve"> Решать эти проблемы помогает </w:t>
      </w:r>
      <w:r w:rsidRPr="009A308E">
        <w:rPr>
          <w:rFonts w:ascii="Times New Roman" w:eastAsia="Calibri" w:hAnsi="Times New Roman" w:cs="Times New Roman"/>
          <w:color w:val="000000"/>
          <w:sz w:val="28"/>
          <w:szCs w:val="28"/>
          <w:shd w:val="clear" w:color="auto" w:fill="FFFFFF"/>
        </w:rPr>
        <w:t>личностно-ориентированный подход</w:t>
      </w:r>
      <w:r w:rsidR="002126CE" w:rsidRPr="009A308E">
        <w:rPr>
          <w:rFonts w:ascii="Times New Roman" w:eastAsia="Calibri" w:hAnsi="Times New Roman" w:cs="Times New Roman"/>
          <w:color w:val="000000"/>
          <w:sz w:val="28"/>
          <w:szCs w:val="28"/>
          <w:shd w:val="clear" w:color="auto" w:fill="FFFFFF"/>
        </w:rPr>
        <w:t>, учитывающий</w:t>
      </w:r>
      <w:r w:rsidRPr="009A308E">
        <w:rPr>
          <w:rFonts w:ascii="Times New Roman" w:eastAsia="Calibri" w:hAnsi="Times New Roman" w:cs="Times New Roman"/>
          <w:color w:val="000000"/>
          <w:sz w:val="28"/>
          <w:szCs w:val="28"/>
          <w:shd w:val="clear" w:color="auto" w:fill="FFFFFF"/>
        </w:rPr>
        <w:t xml:space="preserve"> персональные интересы студентов, их индивидуальные особенности и создает предпосылки для большей результативности обучения. При этом подходе создаются особые отношения между студентами и преподавателями, между самими студентами, формируются многообразные обучающие и воспитывающие среды. </w:t>
      </w:r>
      <w:r w:rsidRPr="009A308E">
        <w:rPr>
          <w:rFonts w:ascii="Times New Roman" w:eastAsia="Times New Roman" w:hAnsi="Times New Roman" w:cs="Times New Roman"/>
          <w:color w:val="383838"/>
          <w:spacing w:val="6"/>
          <w:sz w:val="28"/>
          <w:szCs w:val="28"/>
          <w:lang w:eastAsia="ru-RU"/>
        </w:rPr>
        <w:t xml:space="preserve">Преподаватель при этом выступает не в роли простого наблюдателя за тем, как развивается мотивационная сфера студента, он стимулирует ее развитие системой методически и психологически продуманных приемов. </w:t>
      </w:r>
    </w:p>
    <w:p w:rsidR="006062EA" w:rsidRPr="004E74AD" w:rsidRDefault="002126CE" w:rsidP="004E74AD">
      <w:pPr>
        <w:shd w:val="clear" w:color="auto" w:fill="FFFFFF"/>
        <w:spacing w:after="0" w:line="276" w:lineRule="auto"/>
        <w:jc w:val="both"/>
        <w:textAlignment w:val="baseline"/>
        <w:rPr>
          <w:rFonts w:ascii="Times New Roman" w:eastAsia="Calibri" w:hAnsi="Times New Roman" w:cs="Times New Roman"/>
          <w:color w:val="000000"/>
          <w:sz w:val="28"/>
          <w:szCs w:val="28"/>
          <w:shd w:val="clear" w:color="auto" w:fill="FFFFFF"/>
        </w:rPr>
      </w:pPr>
      <w:r w:rsidRPr="009A308E">
        <w:rPr>
          <w:rFonts w:ascii="Times New Roman" w:eastAsia="Times New Roman" w:hAnsi="Times New Roman" w:cs="Times New Roman"/>
          <w:color w:val="383838"/>
          <w:spacing w:val="6"/>
          <w:sz w:val="28"/>
          <w:szCs w:val="28"/>
          <w:lang w:eastAsia="ru-RU"/>
        </w:rPr>
        <w:t xml:space="preserve">   </w:t>
      </w:r>
      <w:r w:rsidR="004E74AD">
        <w:rPr>
          <w:rFonts w:ascii="Times New Roman" w:eastAsia="Times New Roman" w:hAnsi="Times New Roman" w:cs="Times New Roman"/>
          <w:color w:val="383838"/>
          <w:spacing w:val="6"/>
          <w:sz w:val="28"/>
          <w:szCs w:val="28"/>
          <w:lang w:eastAsia="ru-RU"/>
        </w:rPr>
        <w:t xml:space="preserve">     </w:t>
      </w:r>
      <w:r w:rsidRPr="009A308E">
        <w:rPr>
          <w:rFonts w:ascii="Times New Roman" w:eastAsia="Times New Roman" w:hAnsi="Times New Roman" w:cs="Times New Roman"/>
          <w:color w:val="383838"/>
          <w:spacing w:val="6"/>
          <w:sz w:val="28"/>
          <w:szCs w:val="28"/>
          <w:lang w:eastAsia="ru-RU"/>
        </w:rPr>
        <w:t xml:space="preserve"> </w:t>
      </w:r>
      <w:r w:rsidR="001F07C5" w:rsidRPr="009A308E">
        <w:rPr>
          <w:rFonts w:ascii="Times New Roman" w:eastAsia="Times New Roman" w:hAnsi="Times New Roman" w:cs="Times New Roman"/>
          <w:color w:val="000000"/>
          <w:sz w:val="28"/>
          <w:szCs w:val="28"/>
          <w:lang w:eastAsia="ru-RU"/>
        </w:rPr>
        <w:t xml:space="preserve">Для стимулирования мотивации к изучению английского языка и повышению эффективности образовательного процесса при проведении занятий по английскому языку я </w:t>
      </w:r>
      <w:r w:rsidR="006062EA" w:rsidRPr="009A308E">
        <w:rPr>
          <w:rFonts w:ascii="Times New Roman" w:eastAsia="Times New Roman" w:hAnsi="Times New Roman" w:cs="Times New Roman"/>
          <w:color w:val="000000"/>
          <w:sz w:val="28"/>
          <w:szCs w:val="28"/>
          <w:lang w:eastAsia="ru-RU"/>
        </w:rPr>
        <w:t xml:space="preserve">часто </w:t>
      </w:r>
      <w:r w:rsidR="001F07C5" w:rsidRPr="009A308E">
        <w:rPr>
          <w:rFonts w:ascii="Times New Roman" w:eastAsia="Times New Roman" w:hAnsi="Times New Roman" w:cs="Times New Roman"/>
          <w:color w:val="000000"/>
          <w:sz w:val="28"/>
          <w:szCs w:val="28"/>
          <w:lang w:eastAsia="ru-RU"/>
        </w:rPr>
        <w:t xml:space="preserve">использую </w:t>
      </w:r>
      <w:r w:rsidR="006062EA" w:rsidRPr="009A308E">
        <w:rPr>
          <w:rFonts w:ascii="Times New Roman" w:eastAsia="Times New Roman" w:hAnsi="Times New Roman" w:cs="Times New Roman"/>
          <w:color w:val="000000"/>
          <w:sz w:val="28"/>
          <w:szCs w:val="28"/>
          <w:lang w:eastAsia="ru-RU"/>
        </w:rPr>
        <w:t>дидактические игры.</w:t>
      </w:r>
      <w:r w:rsidRPr="009A308E">
        <w:rPr>
          <w:rFonts w:ascii="Times New Roman" w:eastAsia="Times New Roman" w:hAnsi="Times New Roman" w:cs="Times New Roman"/>
          <w:sz w:val="28"/>
          <w:szCs w:val="28"/>
          <w:lang w:eastAsia="ru-RU"/>
        </w:rPr>
        <w:t xml:space="preserve"> </w:t>
      </w:r>
      <w:r w:rsidR="006062EA" w:rsidRPr="009A308E">
        <w:rPr>
          <w:rFonts w:ascii="Times New Roman" w:eastAsia="Times New Roman" w:hAnsi="Times New Roman" w:cs="Times New Roman"/>
          <w:sz w:val="28"/>
          <w:szCs w:val="28"/>
          <w:lang w:eastAsia="ru-RU"/>
        </w:rPr>
        <w:t>Игра – мощный стимул к овладению иностранным языком и эффективный прием в арсенале пре</w:t>
      </w:r>
      <w:r w:rsidR="00A22DC8" w:rsidRPr="009A308E">
        <w:rPr>
          <w:rFonts w:ascii="Times New Roman" w:eastAsia="Times New Roman" w:hAnsi="Times New Roman" w:cs="Times New Roman"/>
          <w:sz w:val="28"/>
          <w:szCs w:val="28"/>
          <w:lang w:eastAsia="ru-RU"/>
        </w:rPr>
        <w:t xml:space="preserve">подавателя иностранного языка, </w:t>
      </w:r>
      <w:r w:rsidR="006062EA" w:rsidRPr="009A308E">
        <w:rPr>
          <w:rFonts w:ascii="Times New Roman" w:eastAsia="Times New Roman" w:hAnsi="Times New Roman" w:cs="Times New Roman"/>
          <w:sz w:val="28"/>
          <w:szCs w:val="28"/>
          <w:lang w:eastAsia="ru-RU"/>
        </w:rPr>
        <w:t>универсальное средство, помогающее учителю иностранного языка превратить достаточно сложный процесс обучения в увлекатель</w:t>
      </w:r>
      <w:r w:rsidR="00A22DC8" w:rsidRPr="009A308E">
        <w:rPr>
          <w:rFonts w:ascii="Times New Roman" w:eastAsia="Times New Roman" w:hAnsi="Times New Roman" w:cs="Times New Roman"/>
          <w:sz w:val="28"/>
          <w:szCs w:val="28"/>
          <w:lang w:eastAsia="ru-RU"/>
        </w:rPr>
        <w:t>ное и любимое учащимися занятие</w:t>
      </w:r>
      <w:r w:rsidR="006062EA" w:rsidRPr="009A308E">
        <w:rPr>
          <w:rFonts w:ascii="Times New Roman" w:eastAsia="Times New Roman" w:hAnsi="Times New Roman" w:cs="Times New Roman"/>
          <w:sz w:val="28"/>
          <w:szCs w:val="28"/>
          <w:lang w:eastAsia="ru-RU"/>
        </w:rPr>
        <w:t xml:space="preserve">. </w:t>
      </w:r>
    </w:p>
    <w:p w:rsidR="006062EA" w:rsidRPr="009A308E" w:rsidRDefault="006062EA" w:rsidP="009A308E">
      <w:pPr>
        <w:spacing w:after="0" w:line="276" w:lineRule="auto"/>
        <w:ind w:firstLine="709"/>
        <w:jc w:val="both"/>
        <w:rPr>
          <w:rFonts w:ascii="Times New Roman" w:eastAsia="Times New Roman" w:hAnsi="Times New Roman" w:cs="Times New Roman"/>
          <w:sz w:val="28"/>
          <w:szCs w:val="28"/>
          <w:lang w:eastAsia="ru-RU"/>
        </w:rPr>
      </w:pPr>
      <w:r w:rsidRPr="009A308E">
        <w:rPr>
          <w:rFonts w:ascii="Times New Roman" w:eastAsia="Times New Roman" w:hAnsi="Times New Roman" w:cs="Times New Roman"/>
          <w:sz w:val="28"/>
          <w:szCs w:val="28"/>
          <w:lang w:eastAsia="ru-RU"/>
        </w:rPr>
        <w:t xml:space="preserve">На первом курсе, для достижения поставленных целей,  я использую следующие игры: </w:t>
      </w:r>
      <w:r w:rsidRPr="009A308E">
        <w:rPr>
          <w:rFonts w:ascii="Times New Roman" w:eastAsia="Times New Roman" w:hAnsi="Times New Roman" w:cs="Times New Roman"/>
          <w:i/>
          <w:color w:val="333333"/>
          <w:sz w:val="28"/>
          <w:szCs w:val="28"/>
          <w:lang w:eastAsia="ru-RU"/>
        </w:rPr>
        <w:t>грамматические игры</w:t>
      </w:r>
      <w:r w:rsidRPr="009A308E">
        <w:rPr>
          <w:rFonts w:ascii="Times New Roman" w:eastAsia="Times New Roman" w:hAnsi="Times New Roman" w:cs="Times New Roman"/>
          <w:b/>
          <w:color w:val="333333"/>
          <w:sz w:val="28"/>
          <w:szCs w:val="28"/>
          <w:lang w:eastAsia="ru-RU"/>
        </w:rPr>
        <w:t xml:space="preserve">, </w:t>
      </w:r>
      <w:r w:rsidRPr="009A308E">
        <w:rPr>
          <w:rFonts w:ascii="Times New Roman" w:eastAsia="Times New Roman" w:hAnsi="Times New Roman" w:cs="Times New Roman"/>
          <w:color w:val="333333"/>
          <w:sz w:val="28"/>
          <w:szCs w:val="28"/>
          <w:lang w:eastAsia="ru-RU"/>
        </w:rPr>
        <w:t>чтобы  научить студентов употреблению речевых образцов, содержащих определенные грамматические трудности; практически применять знания по грамматике, создать естественную ситуацию для употребления грамматических конструкций в естественных ситуациях общения</w:t>
      </w:r>
    </w:p>
    <w:p w:rsidR="006062EA" w:rsidRPr="009A308E" w:rsidRDefault="006062EA" w:rsidP="009A308E">
      <w:pPr>
        <w:shd w:val="clear" w:color="auto" w:fill="FFFFFF"/>
        <w:spacing w:after="0" w:line="276" w:lineRule="auto"/>
        <w:jc w:val="both"/>
        <w:textAlignment w:val="baseline"/>
        <w:rPr>
          <w:rFonts w:ascii="Times New Roman" w:eastAsia="Times New Roman" w:hAnsi="Times New Roman" w:cs="Times New Roman"/>
          <w:color w:val="333333"/>
          <w:sz w:val="28"/>
          <w:szCs w:val="28"/>
          <w:lang w:val="en-US" w:eastAsia="ru-RU"/>
        </w:rPr>
      </w:pPr>
      <w:r w:rsidRPr="009A308E">
        <w:rPr>
          <w:rFonts w:ascii="Times New Roman" w:eastAsia="Times New Roman" w:hAnsi="Times New Roman" w:cs="Times New Roman"/>
          <w:color w:val="333333"/>
          <w:sz w:val="28"/>
          <w:szCs w:val="28"/>
          <w:lang w:eastAsia="ru-RU"/>
        </w:rPr>
        <w:t xml:space="preserve">На пример, для тренировки употребления </w:t>
      </w:r>
      <w:r w:rsidRPr="009A308E">
        <w:rPr>
          <w:rFonts w:ascii="Times New Roman" w:eastAsia="Times New Roman" w:hAnsi="Times New Roman" w:cs="Times New Roman"/>
          <w:bCs/>
          <w:i/>
          <w:color w:val="333333"/>
          <w:sz w:val="28"/>
          <w:szCs w:val="28"/>
          <w:lang w:val="en-US" w:eastAsia="ru-RU"/>
        </w:rPr>
        <w:t>Present</w:t>
      </w:r>
      <w:r w:rsidRPr="009A308E">
        <w:rPr>
          <w:rFonts w:ascii="Times New Roman" w:eastAsia="Times New Roman" w:hAnsi="Times New Roman" w:cs="Times New Roman"/>
          <w:bCs/>
          <w:i/>
          <w:color w:val="333333"/>
          <w:sz w:val="28"/>
          <w:szCs w:val="28"/>
          <w:lang w:eastAsia="ru-RU"/>
        </w:rPr>
        <w:t xml:space="preserve"> </w:t>
      </w:r>
      <w:r w:rsidRPr="009A308E">
        <w:rPr>
          <w:rFonts w:ascii="Times New Roman" w:eastAsia="Times New Roman" w:hAnsi="Times New Roman" w:cs="Times New Roman"/>
          <w:bCs/>
          <w:i/>
          <w:color w:val="333333"/>
          <w:sz w:val="28"/>
          <w:szCs w:val="28"/>
          <w:lang w:val="en-US" w:eastAsia="ru-RU"/>
        </w:rPr>
        <w:t>Continuous</w:t>
      </w:r>
      <w:r w:rsidRPr="009A308E">
        <w:rPr>
          <w:rFonts w:ascii="Times New Roman" w:eastAsia="Times New Roman" w:hAnsi="Times New Roman" w:cs="Times New Roman"/>
          <w:color w:val="333333"/>
          <w:sz w:val="28"/>
          <w:szCs w:val="28"/>
          <w:lang w:eastAsia="ru-RU"/>
        </w:rPr>
        <w:t xml:space="preserve"> </w:t>
      </w:r>
      <w:r w:rsidRPr="009A308E">
        <w:rPr>
          <w:rFonts w:ascii="Times New Roman" w:eastAsia="Times New Roman" w:hAnsi="Times New Roman" w:cs="Times New Roman"/>
          <w:bCs/>
          <w:color w:val="333333"/>
          <w:sz w:val="28"/>
          <w:szCs w:val="28"/>
          <w:lang w:eastAsia="ru-RU"/>
        </w:rPr>
        <w:t>провожу игру</w:t>
      </w:r>
      <w:r w:rsidRPr="009A308E">
        <w:rPr>
          <w:rFonts w:ascii="Times New Roman" w:eastAsia="Times New Roman" w:hAnsi="Times New Roman" w:cs="Times New Roman"/>
          <w:b/>
          <w:bCs/>
          <w:color w:val="333333"/>
          <w:sz w:val="28"/>
          <w:szCs w:val="28"/>
          <w:lang w:eastAsia="ru-RU"/>
        </w:rPr>
        <w:t xml:space="preserve">  </w:t>
      </w:r>
      <w:r w:rsidRPr="009A308E">
        <w:rPr>
          <w:rFonts w:ascii="Times New Roman" w:eastAsia="Times New Roman" w:hAnsi="Times New Roman" w:cs="Times New Roman"/>
          <w:b/>
          <w:bCs/>
          <w:i/>
          <w:color w:val="333333"/>
          <w:sz w:val="28"/>
          <w:szCs w:val="28"/>
          <w:lang w:val="en-US" w:eastAsia="ru-RU"/>
        </w:rPr>
        <w:t>Act</w:t>
      </w:r>
      <w:r w:rsidRPr="009A308E">
        <w:rPr>
          <w:rFonts w:ascii="Times New Roman" w:eastAsia="Times New Roman" w:hAnsi="Times New Roman" w:cs="Times New Roman"/>
          <w:b/>
          <w:bCs/>
          <w:i/>
          <w:color w:val="333333"/>
          <w:sz w:val="28"/>
          <w:szCs w:val="28"/>
          <w:lang w:eastAsia="ru-RU"/>
        </w:rPr>
        <w:t xml:space="preserve"> </w:t>
      </w:r>
      <w:r w:rsidRPr="009A308E">
        <w:rPr>
          <w:rFonts w:ascii="Times New Roman" w:eastAsia="Times New Roman" w:hAnsi="Times New Roman" w:cs="Times New Roman"/>
          <w:b/>
          <w:bCs/>
          <w:i/>
          <w:color w:val="333333"/>
          <w:sz w:val="28"/>
          <w:szCs w:val="28"/>
          <w:lang w:val="en-US" w:eastAsia="ru-RU"/>
        </w:rPr>
        <w:t>as</w:t>
      </w:r>
      <w:r w:rsidRPr="009A308E">
        <w:rPr>
          <w:rFonts w:ascii="Times New Roman" w:eastAsia="Times New Roman" w:hAnsi="Times New Roman" w:cs="Times New Roman"/>
          <w:b/>
          <w:bCs/>
          <w:i/>
          <w:color w:val="333333"/>
          <w:sz w:val="28"/>
          <w:szCs w:val="28"/>
          <w:lang w:eastAsia="ru-RU"/>
        </w:rPr>
        <w:t xml:space="preserve"> </w:t>
      </w:r>
      <w:r w:rsidRPr="009A308E">
        <w:rPr>
          <w:rFonts w:ascii="Times New Roman" w:eastAsia="Times New Roman" w:hAnsi="Times New Roman" w:cs="Times New Roman"/>
          <w:b/>
          <w:bCs/>
          <w:i/>
          <w:color w:val="333333"/>
          <w:sz w:val="28"/>
          <w:szCs w:val="28"/>
          <w:lang w:val="en-US" w:eastAsia="ru-RU"/>
        </w:rPr>
        <w:t>you</w:t>
      </w:r>
      <w:r w:rsidRPr="009A308E">
        <w:rPr>
          <w:rFonts w:ascii="Times New Roman" w:eastAsia="Times New Roman" w:hAnsi="Times New Roman" w:cs="Times New Roman"/>
          <w:b/>
          <w:bCs/>
          <w:i/>
          <w:color w:val="333333"/>
          <w:sz w:val="28"/>
          <w:szCs w:val="28"/>
          <w:lang w:eastAsia="ru-RU"/>
        </w:rPr>
        <w:t xml:space="preserve"> </w:t>
      </w:r>
      <w:proofErr w:type="spellStart"/>
      <w:r w:rsidRPr="009A308E">
        <w:rPr>
          <w:rFonts w:ascii="Times New Roman" w:eastAsia="Times New Roman" w:hAnsi="Times New Roman" w:cs="Times New Roman"/>
          <w:b/>
          <w:bCs/>
          <w:i/>
          <w:color w:val="333333"/>
          <w:sz w:val="28"/>
          <w:szCs w:val="28"/>
          <w:lang w:val="en-US" w:eastAsia="ru-RU"/>
        </w:rPr>
        <w:t>sa</w:t>
      </w:r>
      <w:proofErr w:type="spellEnd"/>
      <w:proofErr w:type="gramStart"/>
      <w:r w:rsidRPr="009A308E">
        <w:rPr>
          <w:rFonts w:ascii="Times New Roman" w:eastAsia="Times New Roman" w:hAnsi="Times New Roman" w:cs="Times New Roman"/>
          <w:b/>
          <w:bCs/>
          <w:i/>
          <w:color w:val="333333"/>
          <w:sz w:val="28"/>
          <w:szCs w:val="28"/>
          <w:lang w:eastAsia="ru-RU"/>
        </w:rPr>
        <w:t>у</w:t>
      </w:r>
      <w:proofErr w:type="gramEnd"/>
      <w:r w:rsidRPr="009A308E">
        <w:rPr>
          <w:rFonts w:ascii="Times New Roman" w:eastAsia="Times New Roman" w:hAnsi="Times New Roman" w:cs="Times New Roman"/>
          <w:i/>
          <w:color w:val="333333"/>
          <w:sz w:val="28"/>
          <w:szCs w:val="28"/>
          <w:lang w:eastAsia="ru-RU"/>
        </w:rPr>
        <w:t xml:space="preserve">. </w:t>
      </w:r>
      <w:r w:rsidRPr="009A308E">
        <w:rPr>
          <w:rFonts w:ascii="Times New Roman" w:eastAsia="Times New Roman" w:hAnsi="Times New Roman" w:cs="Times New Roman"/>
          <w:color w:val="333333"/>
          <w:sz w:val="28"/>
          <w:szCs w:val="28"/>
          <w:lang w:eastAsia="ru-RU"/>
        </w:rPr>
        <w:t>Задание заключается в выполнении команд с комментариями. Играют по 3 ученика: 1 – отдаёт команду, 2 – выполняет и говорит, что он делает, 3 – описывает действия второго.</w:t>
      </w:r>
      <w:r w:rsidRPr="009A308E">
        <w:rPr>
          <w:rFonts w:ascii="Times New Roman" w:eastAsia="Times New Roman" w:hAnsi="Times New Roman" w:cs="Times New Roman"/>
          <w:color w:val="333333"/>
          <w:sz w:val="28"/>
          <w:szCs w:val="28"/>
          <w:lang w:eastAsia="ru-RU"/>
        </w:rPr>
        <w:br/>
      </w:r>
      <w:r w:rsidRPr="009A308E">
        <w:rPr>
          <w:rFonts w:ascii="Times New Roman" w:eastAsia="Times New Roman" w:hAnsi="Times New Roman" w:cs="Times New Roman"/>
          <w:color w:val="333333"/>
          <w:sz w:val="28"/>
          <w:szCs w:val="28"/>
          <w:lang w:val="en-US" w:eastAsia="ru-RU"/>
        </w:rPr>
        <w:t>1 – Play volleyball. 2 – I am playing volleyball. 3 – He/ She is playing volleyball.</w:t>
      </w:r>
    </w:p>
    <w:p w:rsidR="006062EA" w:rsidRPr="009A308E" w:rsidRDefault="006062EA" w:rsidP="009A308E">
      <w:pPr>
        <w:shd w:val="clear" w:color="auto" w:fill="FFFFFF"/>
        <w:spacing w:after="0" w:line="276" w:lineRule="auto"/>
        <w:jc w:val="both"/>
        <w:textAlignment w:val="baseline"/>
        <w:rPr>
          <w:rFonts w:ascii="Times New Roman" w:eastAsia="Times New Roman" w:hAnsi="Times New Roman" w:cs="Times New Roman"/>
          <w:color w:val="333333"/>
          <w:sz w:val="28"/>
          <w:szCs w:val="28"/>
          <w:lang w:val="en-US" w:eastAsia="ru-RU"/>
        </w:rPr>
      </w:pPr>
      <w:r w:rsidRPr="009A308E">
        <w:rPr>
          <w:rFonts w:ascii="Times New Roman" w:eastAsia="Times New Roman" w:hAnsi="Times New Roman" w:cs="Times New Roman"/>
          <w:color w:val="333333"/>
          <w:sz w:val="28"/>
          <w:szCs w:val="28"/>
          <w:lang w:val="en-US" w:eastAsia="ru-RU"/>
        </w:rPr>
        <w:t>1 – Wash your face. 2 – I am washing my face. 3 – He/ She is washing his/ her face.</w:t>
      </w:r>
    </w:p>
    <w:p w:rsidR="006062EA" w:rsidRPr="009A308E" w:rsidRDefault="006062EA" w:rsidP="009A308E">
      <w:pPr>
        <w:shd w:val="clear" w:color="auto" w:fill="FFFFFF"/>
        <w:spacing w:after="0" w:line="276" w:lineRule="auto"/>
        <w:jc w:val="both"/>
        <w:textAlignment w:val="baseline"/>
        <w:rPr>
          <w:rFonts w:ascii="Times New Roman" w:eastAsia="Times New Roman" w:hAnsi="Times New Roman" w:cs="Times New Roman"/>
          <w:color w:val="333333"/>
          <w:sz w:val="28"/>
          <w:szCs w:val="28"/>
          <w:lang w:val="en-US" w:eastAsia="ru-RU"/>
        </w:rPr>
      </w:pPr>
      <w:r w:rsidRPr="009A308E">
        <w:rPr>
          <w:rFonts w:ascii="Times New Roman" w:eastAsia="Times New Roman" w:hAnsi="Times New Roman" w:cs="Times New Roman"/>
          <w:color w:val="333333"/>
          <w:sz w:val="28"/>
          <w:szCs w:val="28"/>
          <w:lang w:val="en-US" w:eastAsia="ru-RU"/>
        </w:rPr>
        <w:t>1 – Do exercises. 2 – I am doing exercises. 3 – He/ She is doing exercises.</w:t>
      </w:r>
    </w:p>
    <w:p w:rsidR="006062EA" w:rsidRPr="009A308E" w:rsidRDefault="006062EA" w:rsidP="009A308E">
      <w:pPr>
        <w:spacing w:after="0" w:line="276" w:lineRule="auto"/>
        <w:jc w:val="both"/>
        <w:rPr>
          <w:rFonts w:ascii="Times New Roman" w:eastAsia="Times New Roman" w:hAnsi="Times New Roman" w:cs="Times New Roman"/>
          <w:color w:val="000000"/>
          <w:sz w:val="28"/>
          <w:szCs w:val="28"/>
          <w:lang w:eastAsia="ru-RU"/>
        </w:rPr>
      </w:pPr>
      <w:r w:rsidRPr="009A308E">
        <w:rPr>
          <w:rFonts w:ascii="Times New Roman" w:eastAsia="Times New Roman" w:hAnsi="Times New Roman" w:cs="Times New Roman"/>
          <w:b/>
          <w:color w:val="000000"/>
          <w:sz w:val="28"/>
          <w:szCs w:val="28"/>
          <w:lang w:val="en-US" w:eastAsia="ru-RU"/>
        </w:rPr>
        <w:t xml:space="preserve">        </w:t>
      </w:r>
      <w:r w:rsidRPr="009A308E">
        <w:rPr>
          <w:rFonts w:ascii="Times New Roman" w:eastAsia="Times New Roman" w:hAnsi="Times New Roman" w:cs="Times New Roman"/>
          <w:color w:val="000000"/>
          <w:sz w:val="28"/>
          <w:szCs w:val="28"/>
          <w:lang w:eastAsia="ru-RU"/>
        </w:rPr>
        <w:t xml:space="preserve">Лексические игры я применяю для  закрепления  и расширения словарного запаса по изучаемой теме, для тренировки обучающегося в употреблении лексики в ситуациях приближенных к естественной обстановке, активизации его речемыслительной деятельности.  Первокурсники проявляют большой </w:t>
      </w:r>
      <w:r w:rsidRPr="009A308E">
        <w:rPr>
          <w:rFonts w:ascii="Times New Roman" w:eastAsia="Times New Roman" w:hAnsi="Times New Roman" w:cs="Times New Roman"/>
          <w:color w:val="000000"/>
          <w:sz w:val="28"/>
          <w:szCs w:val="28"/>
          <w:lang w:eastAsia="ru-RU"/>
        </w:rPr>
        <w:lastRenderedPageBreak/>
        <w:t xml:space="preserve">интерес  к игре </w:t>
      </w:r>
      <w:r w:rsidRPr="009A308E">
        <w:rPr>
          <w:rFonts w:ascii="Times New Roman" w:eastAsia="Times New Roman" w:hAnsi="Times New Roman" w:cs="Times New Roman"/>
          <w:b/>
          <w:color w:val="000000"/>
          <w:sz w:val="28"/>
          <w:szCs w:val="28"/>
          <w:lang w:eastAsia="ru-RU"/>
        </w:rPr>
        <w:t>„</w:t>
      </w:r>
      <w:r w:rsidRPr="009A308E">
        <w:rPr>
          <w:rFonts w:ascii="Times New Roman" w:eastAsia="Times New Roman" w:hAnsi="Times New Roman" w:cs="Times New Roman"/>
          <w:i/>
          <w:color w:val="000000"/>
          <w:sz w:val="28"/>
          <w:szCs w:val="28"/>
          <w:lang w:val="en-US" w:eastAsia="ru-RU"/>
        </w:rPr>
        <w:t>Guess</w:t>
      </w:r>
      <w:r w:rsidRPr="009A308E">
        <w:rPr>
          <w:rFonts w:ascii="Times New Roman" w:eastAsia="Times New Roman" w:hAnsi="Times New Roman" w:cs="Times New Roman"/>
          <w:i/>
          <w:color w:val="000000"/>
          <w:sz w:val="28"/>
          <w:szCs w:val="28"/>
          <w:lang w:eastAsia="ru-RU"/>
        </w:rPr>
        <w:t xml:space="preserve"> </w:t>
      </w:r>
      <w:r w:rsidRPr="009A308E">
        <w:rPr>
          <w:rFonts w:ascii="Times New Roman" w:eastAsia="Times New Roman" w:hAnsi="Times New Roman" w:cs="Times New Roman"/>
          <w:i/>
          <w:color w:val="000000"/>
          <w:sz w:val="28"/>
          <w:szCs w:val="28"/>
          <w:lang w:val="en-US" w:eastAsia="ru-RU"/>
        </w:rPr>
        <w:t>the</w:t>
      </w:r>
      <w:r w:rsidRPr="009A308E">
        <w:rPr>
          <w:rFonts w:ascii="Times New Roman" w:eastAsia="Times New Roman" w:hAnsi="Times New Roman" w:cs="Times New Roman"/>
          <w:i/>
          <w:color w:val="000000"/>
          <w:sz w:val="28"/>
          <w:szCs w:val="28"/>
          <w:lang w:eastAsia="ru-RU"/>
        </w:rPr>
        <w:t xml:space="preserve"> </w:t>
      </w:r>
      <w:r w:rsidRPr="009A308E">
        <w:rPr>
          <w:rFonts w:ascii="Times New Roman" w:eastAsia="Times New Roman" w:hAnsi="Times New Roman" w:cs="Times New Roman"/>
          <w:i/>
          <w:color w:val="000000"/>
          <w:sz w:val="28"/>
          <w:szCs w:val="28"/>
          <w:lang w:val="en-US" w:eastAsia="ru-RU"/>
        </w:rPr>
        <w:t>word</w:t>
      </w:r>
      <w:r w:rsidRPr="009A308E">
        <w:rPr>
          <w:rFonts w:ascii="Times New Roman" w:eastAsia="Times New Roman" w:hAnsi="Times New Roman" w:cs="Times New Roman"/>
          <w:color w:val="000000"/>
          <w:sz w:val="28"/>
          <w:szCs w:val="28"/>
          <w:lang w:eastAsia="ru-RU"/>
        </w:rPr>
        <w:t xml:space="preserve">”. После того как слова по определённой теме были выучены и повторены, преподаватель задумывает слово и просит отгадать его. Обучающиеся задают вопросы </w:t>
      </w:r>
      <w:r w:rsidRPr="009A308E">
        <w:rPr>
          <w:rFonts w:ascii="Times New Roman" w:eastAsia="Times New Roman" w:hAnsi="Times New Roman" w:cs="Times New Roman"/>
          <w:color w:val="000000"/>
          <w:sz w:val="28"/>
          <w:szCs w:val="28"/>
          <w:lang w:val="en-US" w:eastAsia="ru-RU"/>
        </w:rPr>
        <w:t>Is</w:t>
      </w:r>
      <w:r w:rsidRPr="009A308E">
        <w:rPr>
          <w:rFonts w:ascii="Times New Roman" w:eastAsia="Times New Roman" w:hAnsi="Times New Roman" w:cs="Times New Roman"/>
          <w:color w:val="000000"/>
          <w:sz w:val="28"/>
          <w:szCs w:val="28"/>
          <w:lang w:eastAsia="ru-RU"/>
        </w:rPr>
        <w:t xml:space="preserve"> </w:t>
      </w:r>
      <w:r w:rsidRPr="009A308E">
        <w:rPr>
          <w:rFonts w:ascii="Times New Roman" w:eastAsia="Times New Roman" w:hAnsi="Times New Roman" w:cs="Times New Roman"/>
          <w:color w:val="000000"/>
          <w:sz w:val="28"/>
          <w:szCs w:val="28"/>
          <w:lang w:val="en-US" w:eastAsia="ru-RU"/>
        </w:rPr>
        <w:t>this</w:t>
      </w:r>
      <w:r w:rsidRPr="009A308E">
        <w:rPr>
          <w:rFonts w:ascii="Times New Roman" w:eastAsia="Times New Roman" w:hAnsi="Times New Roman" w:cs="Times New Roman"/>
          <w:color w:val="000000"/>
          <w:sz w:val="28"/>
          <w:szCs w:val="28"/>
          <w:lang w:eastAsia="ru-RU"/>
        </w:rPr>
        <w:t>…? До тех пор, пока не отгадают слово. Кто отгадал, становится водящим.</w:t>
      </w:r>
    </w:p>
    <w:p w:rsidR="006062EA" w:rsidRPr="009A308E" w:rsidRDefault="006062EA" w:rsidP="009A308E">
      <w:pPr>
        <w:spacing w:after="0" w:line="276" w:lineRule="auto"/>
        <w:jc w:val="both"/>
        <w:rPr>
          <w:rFonts w:ascii="Times New Roman" w:eastAsia="Calibri" w:hAnsi="Times New Roman" w:cs="Times New Roman"/>
          <w:sz w:val="28"/>
          <w:szCs w:val="28"/>
        </w:rPr>
      </w:pPr>
      <w:r w:rsidRPr="009A308E">
        <w:rPr>
          <w:rFonts w:ascii="Times New Roman" w:eastAsia="Calibri" w:hAnsi="Times New Roman" w:cs="Times New Roman"/>
          <w:sz w:val="28"/>
          <w:szCs w:val="28"/>
        </w:rPr>
        <w:t xml:space="preserve">       </w:t>
      </w:r>
      <w:r w:rsidR="004E74AD">
        <w:rPr>
          <w:rFonts w:ascii="Times New Roman" w:eastAsia="Calibri" w:hAnsi="Times New Roman" w:cs="Times New Roman"/>
          <w:sz w:val="28"/>
          <w:szCs w:val="28"/>
        </w:rPr>
        <w:t xml:space="preserve"> </w:t>
      </w:r>
      <w:r w:rsidRPr="009A308E">
        <w:rPr>
          <w:rFonts w:ascii="Times New Roman" w:eastAsia="Calibri" w:hAnsi="Times New Roman" w:cs="Times New Roman"/>
          <w:sz w:val="28"/>
          <w:szCs w:val="28"/>
        </w:rPr>
        <w:t xml:space="preserve"> Во время предметной недели «Иностранный язык» студенты первого курса играют в игру «Поле Чудес», которая стимулирует их к повторению алфавита английского языка,  лексического материала по пройденным темам, способствует формированию умения и навыка </w:t>
      </w:r>
      <w:proofErr w:type="spellStart"/>
      <w:r w:rsidRPr="009A308E">
        <w:rPr>
          <w:rFonts w:ascii="Times New Roman" w:eastAsia="Calibri" w:hAnsi="Times New Roman" w:cs="Times New Roman"/>
          <w:sz w:val="28"/>
          <w:szCs w:val="28"/>
        </w:rPr>
        <w:t>аудирования</w:t>
      </w:r>
      <w:proofErr w:type="spellEnd"/>
      <w:r w:rsidRPr="009A308E">
        <w:rPr>
          <w:rFonts w:ascii="Times New Roman" w:eastAsia="Calibri" w:hAnsi="Times New Roman" w:cs="Times New Roman"/>
          <w:sz w:val="28"/>
          <w:szCs w:val="28"/>
        </w:rPr>
        <w:t xml:space="preserve"> и чтения. </w:t>
      </w:r>
    </w:p>
    <w:p w:rsidR="001F07C5" w:rsidRPr="009A308E" w:rsidRDefault="006062EA" w:rsidP="009A308E">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9A308E">
        <w:rPr>
          <w:rFonts w:ascii="Times New Roman" w:eastAsia="Times New Roman" w:hAnsi="Times New Roman" w:cs="Times New Roman"/>
          <w:color w:val="000000"/>
          <w:sz w:val="28"/>
          <w:szCs w:val="28"/>
          <w:lang w:eastAsia="ru-RU"/>
        </w:rPr>
        <w:t xml:space="preserve">        Игры позволяют осуществля</w:t>
      </w:r>
      <w:r w:rsidR="00A22DC8" w:rsidRPr="009A308E">
        <w:rPr>
          <w:rFonts w:ascii="Times New Roman" w:eastAsia="Times New Roman" w:hAnsi="Times New Roman" w:cs="Times New Roman"/>
          <w:color w:val="000000"/>
          <w:sz w:val="28"/>
          <w:szCs w:val="28"/>
          <w:lang w:eastAsia="ru-RU"/>
        </w:rPr>
        <w:t>ть дифференцированный подход к студентам</w:t>
      </w:r>
      <w:proofErr w:type="gramStart"/>
      <w:r w:rsidR="00A22DC8" w:rsidRPr="009A308E">
        <w:rPr>
          <w:rFonts w:ascii="Times New Roman" w:eastAsia="Times New Roman" w:hAnsi="Times New Roman" w:cs="Times New Roman"/>
          <w:color w:val="000000"/>
          <w:sz w:val="28"/>
          <w:szCs w:val="28"/>
          <w:lang w:eastAsia="ru-RU"/>
        </w:rPr>
        <w:t xml:space="preserve"> </w:t>
      </w:r>
      <w:r w:rsidRPr="009A308E">
        <w:rPr>
          <w:rFonts w:ascii="Times New Roman" w:eastAsia="Times New Roman" w:hAnsi="Times New Roman" w:cs="Times New Roman"/>
          <w:color w:val="000000"/>
          <w:sz w:val="28"/>
          <w:szCs w:val="28"/>
          <w:lang w:eastAsia="ru-RU"/>
        </w:rPr>
        <w:t>,</w:t>
      </w:r>
      <w:proofErr w:type="gramEnd"/>
      <w:r w:rsidRPr="009A308E">
        <w:rPr>
          <w:rFonts w:ascii="Times New Roman" w:eastAsia="Times New Roman" w:hAnsi="Times New Roman" w:cs="Times New Roman"/>
          <w:color w:val="000000"/>
          <w:sz w:val="28"/>
          <w:szCs w:val="28"/>
          <w:lang w:eastAsia="ru-RU"/>
        </w:rPr>
        <w:t xml:space="preserve"> вовлекать каждого в работу, учитывая его интересы, склонность, уровень подготовки по языку. </w:t>
      </w:r>
    </w:p>
    <w:p w:rsidR="001F07C5" w:rsidRPr="009A308E" w:rsidRDefault="006062EA" w:rsidP="009A308E">
      <w:pPr>
        <w:autoSpaceDE w:val="0"/>
        <w:autoSpaceDN w:val="0"/>
        <w:adjustRightInd w:val="0"/>
        <w:spacing w:after="0" w:line="276" w:lineRule="auto"/>
        <w:jc w:val="both"/>
        <w:rPr>
          <w:rFonts w:ascii="Times New Roman" w:eastAsia="Calibri" w:hAnsi="Times New Roman" w:cs="Times New Roman"/>
          <w:sz w:val="28"/>
          <w:szCs w:val="28"/>
        </w:rPr>
      </w:pPr>
      <w:r w:rsidRPr="009A308E">
        <w:rPr>
          <w:rFonts w:ascii="Times New Roman" w:eastAsia="Calibri" w:hAnsi="Times New Roman" w:cs="Times New Roman"/>
          <w:sz w:val="28"/>
          <w:szCs w:val="28"/>
        </w:rPr>
        <w:t xml:space="preserve">     </w:t>
      </w:r>
      <w:r w:rsidR="004E74AD">
        <w:rPr>
          <w:rFonts w:ascii="Times New Roman" w:eastAsia="Calibri" w:hAnsi="Times New Roman" w:cs="Times New Roman"/>
          <w:sz w:val="28"/>
          <w:szCs w:val="28"/>
        </w:rPr>
        <w:t xml:space="preserve">   </w:t>
      </w:r>
      <w:r w:rsidRPr="009A308E">
        <w:rPr>
          <w:rFonts w:ascii="Times New Roman" w:eastAsia="Calibri" w:hAnsi="Times New Roman" w:cs="Times New Roman"/>
          <w:sz w:val="28"/>
          <w:szCs w:val="28"/>
        </w:rPr>
        <w:t>М</w:t>
      </w:r>
      <w:r w:rsidR="001F07C5" w:rsidRPr="009A308E">
        <w:rPr>
          <w:rFonts w:ascii="Times New Roman" w:eastAsia="Calibri" w:hAnsi="Times New Roman" w:cs="Times New Roman"/>
          <w:sz w:val="28"/>
          <w:szCs w:val="28"/>
        </w:rPr>
        <w:t xml:space="preserve">ножество трудностей имеет обучение говорению, одной из которых </w:t>
      </w:r>
      <w:r w:rsidRPr="009A308E">
        <w:rPr>
          <w:rFonts w:ascii="Times New Roman" w:eastAsia="Calibri" w:hAnsi="Times New Roman" w:cs="Times New Roman"/>
          <w:sz w:val="28"/>
          <w:szCs w:val="28"/>
        </w:rPr>
        <w:t xml:space="preserve">также </w:t>
      </w:r>
      <w:r w:rsidR="001F07C5" w:rsidRPr="009A308E">
        <w:rPr>
          <w:rFonts w:ascii="Times New Roman" w:eastAsia="Calibri" w:hAnsi="Times New Roman" w:cs="Times New Roman"/>
          <w:sz w:val="28"/>
          <w:szCs w:val="28"/>
        </w:rPr>
        <w:t xml:space="preserve">является низкая мотивация студентов. Поэтому в обучении говорению одному из видов речевой деятельности я использую кейс-технологию. Студенты не получают готовых знаний, а учатся добывать их самостоятельно. Принятые решения в жизненной ситуации быстрее запоминаются, чем заученные правила. </w:t>
      </w:r>
    </w:p>
    <w:p w:rsidR="001F07C5" w:rsidRPr="009A308E" w:rsidRDefault="001F07C5" w:rsidP="009A308E">
      <w:pPr>
        <w:shd w:val="clear" w:color="auto" w:fill="FFFFFF"/>
        <w:spacing w:after="0" w:line="276" w:lineRule="auto"/>
        <w:jc w:val="both"/>
        <w:rPr>
          <w:rFonts w:ascii="Times New Roman" w:eastAsia="Times New Roman" w:hAnsi="Times New Roman" w:cs="Times New Roman"/>
          <w:color w:val="262626"/>
          <w:sz w:val="28"/>
          <w:szCs w:val="28"/>
          <w:lang w:eastAsia="ru-RU"/>
        </w:rPr>
      </w:pPr>
      <w:r w:rsidRPr="009A308E">
        <w:rPr>
          <w:rFonts w:ascii="Times New Roman" w:eastAsia="Times New Roman" w:hAnsi="Times New Roman" w:cs="Times New Roman"/>
          <w:sz w:val="28"/>
          <w:szCs w:val="28"/>
          <w:lang w:eastAsia="ru-RU"/>
        </w:rPr>
        <w:t xml:space="preserve">         Кейс-технология </w:t>
      </w:r>
      <w:r w:rsidR="006062EA" w:rsidRPr="009A308E">
        <w:rPr>
          <w:rFonts w:ascii="Times New Roman" w:eastAsia="Times New Roman" w:hAnsi="Times New Roman" w:cs="Times New Roman"/>
          <w:sz w:val="28"/>
          <w:szCs w:val="28"/>
          <w:lang w:eastAsia="ru-RU"/>
        </w:rPr>
        <w:t xml:space="preserve">- </w:t>
      </w:r>
      <w:r w:rsidRPr="009A308E">
        <w:rPr>
          <w:rFonts w:ascii="Times New Roman" w:eastAsia="Times New Roman" w:hAnsi="Times New Roman" w:cs="Times New Roman"/>
          <w:sz w:val="28"/>
          <w:szCs w:val="28"/>
          <w:lang w:eastAsia="ru-RU"/>
        </w:rPr>
        <w:t xml:space="preserve">это метод активного проблемно-ситуационного анализа конкретных задач – ситуаций. Кейс-метод является комплексным и содержит все виды речевой деятельности: чтение, говорение, </w:t>
      </w:r>
      <w:proofErr w:type="spellStart"/>
      <w:r w:rsidRPr="009A308E">
        <w:rPr>
          <w:rFonts w:ascii="Times New Roman" w:eastAsia="Times New Roman" w:hAnsi="Times New Roman" w:cs="Times New Roman"/>
          <w:sz w:val="28"/>
          <w:szCs w:val="28"/>
          <w:lang w:eastAsia="ru-RU"/>
        </w:rPr>
        <w:t>аудирование</w:t>
      </w:r>
      <w:proofErr w:type="spellEnd"/>
      <w:r w:rsidRPr="009A308E">
        <w:rPr>
          <w:rFonts w:ascii="Times New Roman" w:eastAsia="Times New Roman" w:hAnsi="Times New Roman" w:cs="Times New Roman"/>
          <w:sz w:val="28"/>
          <w:szCs w:val="28"/>
          <w:lang w:eastAsia="ru-RU"/>
        </w:rPr>
        <w:t xml:space="preserve"> и письмо. Суть метода </w:t>
      </w:r>
      <w:r w:rsidRPr="009A308E">
        <w:rPr>
          <w:rFonts w:ascii="Times New Roman" w:eastAsia="Times New Roman" w:hAnsi="Times New Roman" w:cs="Times New Roman"/>
          <w:sz w:val="28"/>
          <w:szCs w:val="28"/>
          <w:lang w:val="en-US" w:eastAsia="ru-RU"/>
        </w:rPr>
        <w:t>case</w:t>
      </w:r>
      <w:r w:rsidRPr="009A308E">
        <w:rPr>
          <w:rFonts w:ascii="Times New Roman" w:eastAsia="Times New Roman" w:hAnsi="Times New Roman" w:cs="Times New Roman"/>
          <w:sz w:val="28"/>
          <w:szCs w:val="28"/>
          <w:lang w:eastAsia="ru-RU"/>
        </w:rPr>
        <w:t>-</w:t>
      </w:r>
      <w:r w:rsidRPr="009A308E">
        <w:rPr>
          <w:rFonts w:ascii="Times New Roman" w:eastAsia="Times New Roman" w:hAnsi="Times New Roman" w:cs="Times New Roman"/>
          <w:sz w:val="28"/>
          <w:szCs w:val="28"/>
          <w:lang w:val="en-US" w:eastAsia="ru-RU"/>
        </w:rPr>
        <w:t>study</w:t>
      </w:r>
      <w:r w:rsidRPr="009A308E">
        <w:rPr>
          <w:rFonts w:ascii="Times New Roman" w:eastAsia="Times New Roman" w:hAnsi="Times New Roman" w:cs="Times New Roman"/>
          <w:sz w:val="28"/>
          <w:szCs w:val="28"/>
          <w:lang w:eastAsia="ru-RU"/>
        </w:rPr>
        <w:t xml:space="preserve">, что в переводе на русский язык означает обучающий случай, заключается в использовании при организации процесса обучения конкретных учебных ситуаций, описаний определённых условий из жизни организации, группы людей или отдельных индивидуумов, ориентирующих студентов на формулирование проблемы и поиск вариантов её решения с последующим разбором на учебных занятиях. </w:t>
      </w:r>
    </w:p>
    <w:p w:rsidR="001F07C5" w:rsidRPr="009A308E" w:rsidRDefault="001F07C5" w:rsidP="009A308E">
      <w:pPr>
        <w:spacing w:after="0" w:line="276" w:lineRule="auto"/>
        <w:jc w:val="both"/>
        <w:rPr>
          <w:rFonts w:ascii="Times New Roman" w:eastAsia="Times New Roman" w:hAnsi="Times New Roman" w:cs="Times New Roman"/>
          <w:color w:val="000000"/>
          <w:sz w:val="28"/>
          <w:szCs w:val="28"/>
          <w:lang w:val="en-US" w:eastAsia="ru-RU"/>
        </w:rPr>
      </w:pPr>
      <w:r w:rsidRPr="009A308E">
        <w:rPr>
          <w:rFonts w:ascii="Times New Roman" w:eastAsia="Times New Roman" w:hAnsi="Times New Roman" w:cs="Times New Roman"/>
          <w:color w:val="000000"/>
          <w:sz w:val="28"/>
          <w:szCs w:val="28"/>
          <w:lang w:eastAsia="ru-RU"/>
        </w:rPr>
        <w:t xml:space="preserve">        Так, со студентами 1 курса при работе над темой «Путешествие» с целью развития навыков и умений монологической речи перед группами ставлю речевые задачи: (студенты были поделены на группы) „Представьте, что вы обсуждаете план будущего путешествия. Каждый из вас предлагает свой способ путешествия. Пользуясь данными опорами, скажите, что путешествовать пешком очень интересно” Членам группы раздаю опорные слова и выражения: </w:t>
      </w:r>
      <w:r w:rsidRPr="009A308E">
        <w:rPr>
          <w:rFonts w:ascii="Times New Roman" w:eastAsia="Times New Roman" w:hAnsi="Times New Roman" w:cs="Times New Roman"/>
          <w:color w:val="000000"/>
          <w:sz w:val="28"/>
          <w:szCs w:val="28"/>
          <w:lang w:val="en-US" w:eastAsia="ru-RU"/>
        </w:rPr>
        <w:t>hiking</w:t>
      </w:r>
      <w:r w:rsidRPr="009A308E">
        <w:rPr>
          <w:rFonts w:ascii="Times New Roman" w:eastAsia="Times New Roman" w:hAnsi="Times New Roman" w:cs="Times New Roman"/>
          <w:color w:val="000000"/>
          <w:sz w:val="28"/>
          <w:szCs w:val="28"/>
          <w:lang w:eastAsia="ru-RU"/>
        </w:rPr>
        <w:t xml:space="preserve">, </w:t>
      </w:r>
      <w:r w:rsidRPr="009A308E">
        <w:rPr>
          <w:rFonts w:ascii="Times New Roman" w:eastAsia="Times New Roman" w:hAnsi="Times New Roman" w:cs="Times New Roman"/>
          <w:color w:val="000000"/>
          <w:sz w:val="28"/>
          <w:szCs w:val="28"/>
          <w:lang w:val="en-US" w:eastAsia="ru-RU"/>
        </w:rPr>
        <w:t>interesting</w:t>
      </w:r>
      <w:r w:rsidRPr="009A308E">
        <w:rPr>
          <w:rFonts w:ascii="Times New Roman" w:eastAsia="Times New Roman" w:hAnsi="Times New Roman" w:cs="Times New Roman"/>
          <w:color w:val="000000"/>
          <w:sz w:val="28"/>
          <w:szCs w:val="28"/>
          <w:lang w:eastAsia="ru-RU"/>
        </w:rPr>
        <w:t xml:space="preserve"> </w:t>
      </w:r>
      <w:r w:rsidRPr="009A308E">
        <w:rPr>
          <w:rFonts w:ascii="Times New Roman" w:eastAsia="Times New Roman" w:hAnsi="Times New Roman" w:cs="Times New Roman"/>
          <w:color w:val="000000"/>
          <w:sz w:val="28"/>
          <w:szCs w:val="28"/>
          <w:lang w:val="en-US" w:eastAsia="ru-RU"/>
        </w:rPr>
        <w:t>places</w:t>
      </w:r>
      <w:r w:rsidRPr="009A308E">
        <w:rPr>
          <w:rFonts w:ascii="Times New Roman" w:eastAsia="Times New Roman" w:hAnsi="Times New Roman" w:cs="Times New Roman"/>
          <w:color w:val="000000"/>
          <w:sz w:val="28"/>
          <w:szCs w:val="28"/>
          <w:lang w:eastAsia="ru-RU"/>
        </w:rPr>
        <w:t xml:space="preserve">, </w:t>
      </w:r>
      <w:r w:rsidRPr="009A308E">
        <w:rPr>
          <w:rFonts w:ascii="Times New Roman" w:eastAsia="Times New Roman" w:hAnsi="Times New Roman" w:cs="Times New Roman"/>
          <w:color w:val="000000"/>
          <w:sz w:val="28"/>
          <w:szCs w:val="28"/>
          <w:lang w:val="en-US" w:eastAsia="ru-RU"/>
        </w:rPr>
        <w:t>advantage</w:t>
      </w:r>
      <w:r w:rsidRPr="009A308E">
        <w:rPr>
          <w:rFonts w:ascii="Times New Roman" w:eastAsia="Times New Roman" w:hAnsi="Times New Roman" w:cs="Times New Roman"/>
          <w:color w:val="000000"/>
          <w:sz w:val="28"/>
          <w:szCs w:val="28"/>
          <w:lang w:eastAsia="ru-RU"/>
        </w:rPr>
        <w:t xml:space="preserve">, </w:t>
      </w:r>
      <w:r w:rsidRPr="009A308E">
        <w:rPr>
          <w:rFonts w:ascii="Times New Roman" w:eastAsia="Times New Roman" w:hAnsi="Times New Roman" w:cs="Times New Roman"/>
          <w:color w:val="000000"/>
          <w:sz w:val="28"/>
          <w:szCs w:val="28"/>
          <w:lang w:val="en-US" w:eastAsia="ru-RU"/>
        </w:rPr>
        <w:t>useful</w:t>
      </w:r>
      <w:r w:rsidRPr="009A308E">
        <w:rPr>
          <w:rFonts w:ascii="Times New Roman" w:eastAsia="Times New Roman" w:hAnsi="Times New Roman" w:cs="Times New Roman"/>
          <w:color w:val="000000"/>
          <w:sz w:val="28"/>
          <w:szCs w:val="28"/>
          <w:lang w:eastAsia="ru-RU"/>
        </w:rPr>
        <w:t xml:space="preserve">, </w:t>
      </w:r>
      <w:r w:rsidRPr="009A308E">
        <w:rPr>
          <w:rFonts w:ascii="Times New Roman" w:eastAsia="Times New Roman" w:hAnsi="Times New Roman" w:cs="Times New Roman"/>
          <w:color w:val="000000"/>
          <w:sz w:val="28"/>
          <w:szCs w:val="28"/>
          <w:lang w:val="en-US" w:eastAsia="ru-RU"/>
        </w:rPr>
        <w:t>monuments</w:t>
      </w:r>
      <w:r w:rsidRPr="009A308E">
        <w:rPr>
          <w:rFonts w:ascii="Times New Roman" w:eastAsia="Times New Roman" w:hAnsi="Times New Roman" w:cs="Times New Roman"/>
          <w:color w:val="000000"/>
          <w:sz w:val="28"/>
          <w:szCs w:val="28"/>
          <w:lang w:eastAsia="ru-RU"/>
        </w:rPr>
        <w:t xml:space="preserve">, </w:t>
      </w:r>
      <w:r w:rsidRPr="009A308E">
        <w:rPr>
          <w:rFonts w:ascii="Times New Roman" w:eastAsia="Times New Roman" w:hAnsi="Times New Roman" w:cs="Times New Roman"/>
          <w:color w:val="000000"/>
          <w:sz w:val="28"/>
          <w:szCs w:val="28"/>
          <w:lang w:val="en-US" w:eastAsia="ru-RU"/>
        </w:rPr>
        <w:t>is</w:t>
      </w:r>
      <w:r w:rsidRPr="009A308E">
        <w:rPr>
          <w:rFonts w:ascii="Times New Roman" w:eastAsia="Times New Roman" w:hAnsi="Times New Roman" w:cs="Times New Roman"/>
          <w:color w:val="000000"/>
          <w:sz w:val="28"/>
          <w:szCs w:val="28"/>
          <w:lang w:eastAsia="ru-RU"/>
        </w:rPr>
        <w:t xml:space="preserve"> </w:t>
      </w:r>
      <w:r w:rsidRPr="009A308E">
        <w:rPr>
          <w:rFonts w:ascii="Times New Roman" w:eastAsia="Times New Roman" w:hAnsi="Times New Roman" w:cs="Times New Roman"/>
          <w:color w:val="000000"/>
          <w:sz w:val="28"/>
          <w:szCs w:val="28"/>
          <w:lang w:val="en-US" w:eastAsia="ru-RU"/>
        </w:rPr>
        <w:t>good</w:t>
      </w:r>
      <w:r w:rsidRPr="009A308E">
        <w:rPr>
          <w:rFonts w:ascii="Times New Roman" w:eastAsia="Times New Roman" w:hAnsi="Times New Roman" w:cs="Times New Roman"/>
          <w:color w:val="000000"/>
          <w:sz w:val="28"/>
          <w:szCs w:val="28"/>
          <w:lang w:eastAsia="ru-RU"/>
        </w:rPr>
        <w:t xml:space="preserve"> </w:t>
      </w:r>
      <w:r w:rsidRPr="009A308E">
        <w:rPr>
          <w:rFonts w:ascii="Times New Roman" w:eastAsia="Times New Roman" w:hAnsi="Times New Roman" w:cs="Times New Roman"/>
          <w:color w:val="000000"/>
          <w:sz w:val="28"/>
          <w:szCs w:val="28"/>
          <w:lang w:val="en-US" w:eastAsia="ru-RU"/>
        </w:rPr>
        <w:t>for</w:t>
      </w:r>
      <w:r w:rsidRPr="009A308E">
        <w:rPr>
          <w:rFonts w:ascii="Times New Roman" w:eastAsia="Times New Roman" w:hAnsi="Times New Roman" w:cs="Times New Roman"/>
          <w:color w:val="000000"/>
          <w:sz w:val="28"/>
          <w:szCs w:val="28"/>
          <w:lang w:eastAsia="ru-RU"/>
        </w:rPr>
        <w:t xml:space="preserve"> </w:t>
      </w:r>
      <w:proofErr w:type="spellStart"/>
      <w:r w:rsidRPr="009A308E">
        <w:rPr>
          <w:rFonts w:ascii="Times New Roman" w:eastAsia="Times New Roman" w:hAnsi="Times New Roman" w:cs="Times New Roman"/>
          <w:color w:val="000000"/>
          <w:sz w:val="28"/>
          <w:szCs w:val="28"/>
          <w:lang w:val="en-US" w:eastAsia="ru-RU"/>
        </w:rPr>
        <w:t>smb</w:t>
      </w:r>
      <w:proofErr w:type="spellEnd"/>
      <w:r w:rsidRPr="009A308E">
        <w:rPr>
          <w:rFonts w:ascii="Times New Roman" w:eastAsia="Times New Roman" w:hAnsi="Times New Roman" w:cs="Times New Roman"/>
          <w:color w:val="000000"/>
          <w:sz w:val="28"/>
          <w:szCs w:val="28"/>
          <w:lang w:eastAsia="ru-RU"/>
        </w:rPr>
        <w:t>'</w:t>
      </w:r>
      <w:r w:rsidRPr="009A308E">
        <w:rPr>
          <w:rFonts w:ascii="Times New Roman" w:eastAsia="Times New Roman" w:hAnsi="Times New Roman" w:cs="Times New Roman"/>
          <w:color w:val="000000"/>
          <w:sz w:val="28"/>
          <w:szCs w:val="28"/>
          <w:lang w:val="en-US" w:eastAsia="ru-RU"/>
        </w:rPr>
        <w:t>s</w:t>
      </w:r>
      <w:r w:rsidRPr="009A308E">
        <w:rPr>
          <w:rFonts w:ascii="Times New Roman" w:eastAsia="Times New Roman" w:hAnsi="Times New Roman" w:cs="Times New Roman"/>
          <w:color w:val="000000"/>
          <w:sz w:val="28"/>
          <w:szCs w:val="28"/>
          <w:lang w:eastAsia="ru-RU"/>
        </w:rPr>
        <w:t xml:space="preserve"> </w:t>
      </w:r>
      <w:r w:rsidRPr="009A308E">
        <w:rPr>
          <w:rFonts w:ascii="Times New Roman" w:eastAsia="Times New Roman" w:hAnsi="Times New Roman" w:cs="Times New Roman"/>
          <w:color w:val="000000"/>
          <w:sz w:val="28"/>
          <w:szCs w:val="28"/>
          <w:lang w:val="en-US" w:eastAsia="ru-RU"/>
        </w:rPr>
        <w:t>health</w:t>
      </w:r>
      <w:r w:rsidRPr="009A308E">
        <w:rPr>
          <w:rFonts w:ascii="Times New Roman" w:eastAsia="Times New Roman" w:hAnsi="Times New Roman" w:cs="Times New Roman"/>
          <w:color w:val="000000"/>
          <w:sz w:val="28"/>
          <w:szCs w:val="28"/>
          <w:lang w:eastAsia="ru-RU"/>
        </w:rPr>
        <w:t xml:space="preserve"> , </w:t>
      </w:r>
      <w:r w:rsidRPr="009A308E">
        <w:rPr>
          <w:rFonts w:ascii="Times New Roman" w:eastAsia="Times New Roman" w:hAnsi="Times New Roman" w:cs="Times New Roman"/>
          <w:color w:val="000000"/>
          <w:sz w:val="28"/>
          <w:szCs w:val="28"/>
          <w:lang w:val="en-US" w:eastAsia="ru-RU"/>
        </w:rPr>
        <w:t>learn</w:t>
      </w:r>
      <w:r w:rsidRPr="009A308E">
        <w:rPr>
          <w:rFonts w:ascii="Times New Roman" w:eastAsia="Times New Roman" w:hAnsi="Times New Roman" w:cs="Times New Roman"/>
          <w:color w:val="000000"/>
          <w:sz w:val="28"/>
          <w:szCs w:val="28"/>
          <w:lang w:eastAsia="ru-RU"/>
        </w:rPr>
        <w:t xml:space="preserve"> </w:t>
      </w:r>
      <w:r w:rsidRPr="009A308E">
        <w:rPr>
          <w:rFonts w:ascii="Times New Roman" w:eastAsia="Times New Roman" w:hAnsi="Times New Roman" w:cs="Times New Roman"/>
          <w:color w:val="000000"/>
          <w:sz w:val="28"/>
          <w:szCs w:val="28"/>
          <w:lang w:val="en-US" w:eastAsia="ru-RU"/>
        </w:rPr>
        <w:t>many</w:t>
      </w:r>
      <w:r w:rsidRPr="009A308E">
        <w:rPr>
          <w:rFonts w:ascii="Times New Roman" w:eastAsia="Times New Roman" w:hAnsi="Times New Roman" w:cs="Times New Roman"/>
          <w:color w:val="000000"/>
          <w:sz w:val="28"/>
          <w:szCs w:val="28"/>
          <w:lang w:eastAsia="ru-RU"/>
        </w:rPr>
        <w:t xml:space="preserve"> </w:t>
      </w:r>
      <w:r w:rsidRPr="009A308E">
        <w:rPr>
          <w:rFonts w:ascii="Times New Roman" w:eastAsia="Times New Roman" w:hAnsi="Times New Roman" w:cs="Times New Roman"/>
          <w:color w:val="000000"/>
          <w:sz w:val="28"/>
          <w:szCs w:val="28"/>
          <w:lang w:val="en-US" w:eastAsia="ru-RU"/>
        </w:rPr>
        <w:t>things</w:t>
      </w:r>
      <w:r w:rsidRPr="009A308E">
        <w:rPr>
          <w:rFonts w:ascii="Times New Roman" w:eastAsia="Times New Roman" w:hAnsi="Times New Roman" w:cs="Times New Roman"/>
          <w:color w:val="000000"/>
          <w:sz w:val="28"/>
          <w:szCs w:val="28"/>
          <w:lang w:eastAsia="ru-RU"/>
        </w:rPr>
        <w:t>.   Представьте, что в вашей группе собрались люди, у которых различные мнения о способах путешествия. Вам больше нравится путешествовать поездом. Пользуясь данными опорами, убедите своих друзей в преимуществах данным видам транспорта. Опорные</w:t>
      </w:r>
      <w:r w:rsidRPr="009A308E">
        <w:rPr>
          <w:rFonts w:ascii="Times New Roman" w:eastAsia="Times New Roman" w:hAnsi="Times New Roman" w:cs="Times New Roman"/>
          <w:color w:val="000000"/>
          <w:sz w:val="28"/>
          <w:szCs w:val="28"/>
          <w:lang w:val="en-US" w:eastAsia="ru-RU"/>
        </w:rPr>
        <w:t xml:space="preserve"> </w:t>
      </w:r>
      <w:r w:rsidRPr="009A308E">
        <w:rPr>
          <w:rFonts w:ascii="Times New Roman" w:eastAsia="Times New Roman" w:hAnsi="Times New Roman" w:cs="Times New Roman"/>
          <w:color w:val="000000"/>
          <w:sz w:val="28"/>
          <w:szCs w:val="28"/>
          <w:lang w:eastAsia="ru-RU"/>
        </w:rPr>
        <w:t>слова</w:t>
      </w:r>
      <w:r w:rsidRPr="009A308E">
        <w:rPr>
          <w:rFonts w:ascii="Times New Roman" w:eastAsia="Times New Roman" w:hAnsi="Times New Roman" w:cs="Times New Roman"/>
          <w:color w:val="000000"/>
          <w:sz w:val="28"/>
          <w:szCs w:val="28"/>
          <w:lang w:val="en-US" w:eastAsia="ru-RU"/>
        </w:rPr>
        <w:t xml:space="preserve"> </w:t>
      </w:r>
      <w:r w:rsidRPr="009A308E">
        <w:rPr>
          <w:rFonts w:ascii="Times New Roman" w:eastAsia="Times New Roman" w:hAnsi="Times New Roman" w:cs="Times New Roman"/>
          <w:color w:val="000000"/>
          <w:sz w:val="28"/>
          <w:szCs w:val="28"/>
          <w:lang w:eastAsia="ru-RU"/>
        </w:rPr>
        <w:t>и</w:t>
      </w:r>
      <w:r w:rsidRPr="009A308E">
        <w:rPr>
          <w:rFonts w:ascii="Times New Roman" w:eastAsia="Times New Roman" w:hAnsi="Times New Roman" w:cs="Times New Roman"/>
          <w:color w:val="000000"/>
          <w:sz w:val="28"/>
          <w:szCs w:val="28"/>
          <w:lang w:val="en-US" w:eastAsia="ru-RU"/>
        </w:rPr>
        <w:t xml:space="preserve"> </w:t>
      </w:r>
      <w:r w:rsidRPr="009A308E">
        <w:rPr>
          <w:rFonts w:ascii="Times New Roman" w:eastAsia="Times New Roman" w:hAnsi="Times New Roman" w:cs="Times New Roman"/>
          <w:color w:val="000000"/>
          <w:sz w:val="28"/>
          <w:szCs w:val="28"/>
          <w:lang w:eastAsia="ru-RU"/>
        </w:rPr>
        <w:t>выражения</w:t>
      </w:r>
      <w:r w:rsidRPr="009A308E">
        <w:rPr>
          <w:rFonts w:ascii="Times New Roman" w:eastAsia="Times New Roman" w:hAnsi="Times New Roman" w:cs="Times New Roman"/>
          <w:color w:val="000000"/>
          <w:sz w:val="28"/>
          <w:szCs w:val="28"/>
          <w:lang w:val="en-US" w:eastAsia="ru-RU"/>
        </w:rPr>
        <w:t xml:space="preserve">: rather, dining-cars, look out of the window, comfortable, pleasant, sit, read, sleeping car, meet, many interesting people. </w:t>
      </w:r>
    </w:p>
    <w:p w:rsidR="001F07C5" w:rsidRPr="009A308E" w:rsidRDefault="001F07C5" w:rsidP="009A308E">
      <w:pPr>
        <w:spacing w:after="0" w:line="276" w:lineRule="auto"/>
        <w:jc w:val="both"/>
        <w:rPr>
          <w:rFonts w:ascii="Times New Roman" w:eastAsia="Times New Roman" w:hAnsi="Times New Roman" w:cs="Times New Roman"/>
          <w:color w:val="000000"/>
          <w:sz w:val="28"/>
          <w:szCs w:val="28"/>
          <w:lang w:eastAsia="ru-RU"/>
        </w:rPr>
      </w:pPr>
      <w:r w:rsidRPr="009A308E">
        <w:rPr>
          <w:rFonts w:ascii="Times New Roman" w:eastAsia="Times New Roman" w:hAnsi="Times New Roman" w:cs="Times New Roman"/>
          <w:color w:val="000000"/>
          <w:sz w:val="28"/>
          <w:szCs w:val="28"/>
          <w:lang w:val="en-US" w:eastAsia="ru-RU"/>
        </w:rPr>
        <w:lastRenderedPageBreak/>
        <w:t xml:space="preserve">        </w:t>
      </w:r>
      <w:r w:rsidRPr="009A308E">
        <w:rPr>
          <w:rFonts w:ascii="Times New Roman" w:eastAsia="Times New Roman" w:hAnsi="Times New Roman" w:cs="Times New Roman"/>
          <w:color w:val="000000"/>
          <w:sz w:val="28"/>
          <w:szCs w:val="28"/>
          <w:lang w:eastAsia="ru-RU"/>
        </w:rPr>
        <w:t>При работе над темой „Путешествия” группам были розданы картинки, на которых изображены лес, поляна, река, палатка. Дана ситуация: вы в походе. Вам необходимо устроить привал, чтобы отдохнуть и приготовить еду. У каждого в рюкзаке предметы определенного назначения. Что каждый из вас скажет в такой ситуации. Используйте слова и выражения, придающие вашей речи эмоциональную окраску.</w:t>
      </w:r>
    </w:p>
    <w:p w:rsidR="001F07C5" w:rsidRPr="009A308E" w:rsidRDefault="001F07C5" w:rsidP="009A308E">
      <w:pPr>
        <w:spacing w:after="0" w:line="276" w:lineRule="auto"/>
        <w:jc w:val="both"/>
        <w:rPr>
          <w:rFonts w:ascii="Times New Roman" w:eastAsia="Times New Roman" w:hAnsi="Times New Roman" w:cs="Times New Roman"/>
          <w:color w:val="000000"/>
          <w:sz w:val="28"/>
          <w:szCs w:val="28"/>
          <w:lang w:eastAsia="ru-RU"/>
        </w:rPr>
      </w:pPr>
      <w:r w:rsidRPr="009A308E">
        <w:rPr>
          <w:rFonts w:ascii="Times New Roman" w:eastAsia="Times New Roman" w:hAnsi="Times New Roman" w:cs="Times New Roman"/>
          <w:color w:val="000000"/>
          <w:sz w:val="28"/>
          <w:szCs w:val="28"/>
          <w:lang w:eastAsia="ru-RU"/>
        </w:rPr>
        <w:t xml:space="preserve">Обучающиеся соревнуются, стараясь придумать лучший вариант высказывания. </w:t>
      </w:r>
    </w:p>
    <w:p w:rsidR="001F07C5" w:rsidRPr="009A308E" w:rsidRDefault="001F07C5" w:rsidP="009A308E">
      <w:pPr>
        <w:spacing w:after="0" w:line="276" w:lineRule="auto"/>
        <w:jc w:val="both"/>
        <w:rPr>
          <w:rFonts w:ascii="Times New Roman" w:eastAsia="Times New Roman" w:hAnsi="Times New Roman" w:cs="Times New Roman"/>
          <w:sz w:val="28"/>
          <w:szCs w:val="28"/>
          <w:lang w:eastAsia="ru-RU"/>
        </w:rPr>
      </w:pPr>
      <w:r w:rsidRPr="009A308E">
        <w:rPr>
          <w:rFonts w:ascii="Times New Roman" w:eastAsia="Times New Roman" w:hAnsi="Times New Roman" w:cs="Times New Roman"/>
          <w:sz w:val="28"/>
          <w:szCs w:val="28"/>
          <w:lang w:eastAsia="ru-RU"/>
        </w:rPr>
        <w:t>Смысл работы состоит в том, чтобы приобретаемый в специально созданных условиях опыт студент смог перенести в реальную языковую среду и успешно его использовать.</w:t>
      </w:r>
    </w:p>
    <w:p w:rsidR="001F07C5" w:rsidRPr="009A308E" w:rsidRDefault="001F07C5" w:rsidP="009A308E">
      <w:pPr>
        <w:tabs>
          <w:tab w:val="left" w:pos="0"/>
        </w:tabs>
        <w:spacing w:after="0" w:line="276" w:lineRule="auto"/>
        <w:ind w:firstLine="567"/>
        <w:jc w:val="both"/>
        <w:rPr>
          <w:rFonts w:ascii="Times New Roman" w:eastAsia="Times New Roman" w:hAnsi="Times New Roman" w:cs="Times New Roman"/>
          <w:sz w:val="28"/>
          <w:szCs w:val="28"/>
          <w:lang w:eastAsia="ru-RU"/>
        </w:rPr>
      </w:pPr>
      <w:r w:rsidRPr="009A308E">
        <w:rPr>
          <w:rFonts w:ascii="Times New Roman" w:eastAsia="Times New Roman" w:hAnsi="Times New Roman" w:cs="Times New Roman"/>
          <w:sz w:val="28"/>
          <w:szCs w:val="28"/>
          <w:lang w:eastAsia="ru-RU"/>
        </w:rPr>
        <w:t xml:space="preserve">При изучении темы «Модальные глаголы»  с </w:t>
      </w:r>
      <w:proofErr w:type="gramStart"/>
      <w:r w:rsidRPr="009A308E">
        <w:rPr>
          <w:rFonts w:ascii="Times New Roman" w:eastAsia="Times New Roman" w:hAnsi="Times New Roman" w:cs="Times New Roman"/>
          <w:sz w:val="28"/>
          <w:szCs w:val="28"/>
          <w:lang w:eastAsia="ru-RU"/>
        </w:rPr>
        <w:t>обучающимися</w:t>
      </w:r>
      <w:proofErr w:type="gramEnd"/>
      <w:r w:rsidRPr="009A308E">
        <w:rPr>
          <w:rFonts w:ascii="Times New Roman" w:eastAsia="Times New Roman" w:hAnsi="Times New Roman" w:cs="Times New Roman"/>
          <w:sz w:val="28"/>
          <w:szCs w:val="28"/>
          <w:lang w:eastAsia="ru-RU"/>
        </w:rPr>
        <w:t xml:space="preserve"> 1 курса использовалась</w:t>
      </w:r>
      <w:r w:rsidRPr="009A308E">
        <w:rPr>
          <w:rFonts w:ascii="Times New Roman" w:eastAsia="Times New Roman" w:hAnsi="Times New Roman" w:cs="Times New Roman"/>
          <w:b/>
          <w:sz w:val="28"/>
          <w:szCs w:val="28"/>
          <w:lang w:eastAsia="ru-RU"/>
        </w:rPr>
        <w:t xml:space="preserve"> </w:t>
      </w:r>
      <w:r w:rsidRPr="009A308E">
        <w:rPr>
          <w:rFonts w:ascii="Times New Roman" w:eastAsia="Times New Roman" w:hAnsi="Times New Roman" w:cs="Times New Roman"/>
          <w:i/>
          <w:sz w:val="28"/>
          <w:szCs w:val="28"/>
          <w:lang w:eastAsia="ru-RU"/>
        </w:rPr>
        <w:t>игра «Разбор ситуаций из практики».</w:t>
      </w:r>
      <w:r w:rsidRPr="009A308E">
        <w:rPr>
          <w:rFonts w:ascii="Times New Roman" w:eastAsia="Times New Roman" w:hAnsi="Times New Roman" w:cs="Times New Roman"/>
          <w:b/>
          <w:sz w:val="28"/>
          <w:szCs w:val="28"/>
          <w:lang w:eastAsia="ru-RU"/>
        </w:rPr>
        <w:t xml:space="preserve"> </w:t>
      </w:r>
      <w:r w:rsidRPr="009A308E">
        <w:rPr>
          <w:rFonts w:ascii="Times New Roman" w:eastAsia="Times New Roman" w:hAnsi="Times New Roman" w:cs="Times New Roman"/>
          <w:sz w:val="28"/>
          <w:szCs w:val="28"/>
          <w:lang w:eastAsia="ru-RU"/>
        </w:rPr>
        <w:t>Студенты</w:t>
      </w:r>
      <w:r w:rsidRPr="009A308E">
        <w:rPr>
          <w:rFonts w:ascii="Times New Roman" w:eastAsia="Times New Roman" w:hAnsi="Times New Roman" w:cs="Times New Roman"/>
          <w:b/>
          <w:sz w:val="28"/>
          <w:szCs w:val="28"/>
          <w:lang w:eastAsia="ru-RU"/>
        </w:rPr>
        <w:t xml:space="preserve"> </w:t>
      </w:r>
      <w:r w:rsidRPr="009A308E">
        <w:rPr>
          <w:rFonts w:ascii="Times New Roman" w:eastAsia="Times New Roman" w:hAnsi="Times New Roman" w:cs="Times New Roman"/>
          <w:sz w:val="28"/>
          <w:szCs w:val="28"/>
          <w:lang w:eastAsia="ru-RU"/>
        </w:rPr>
        <w:t>принимали участие в обсуждении и совместно принимали  решение.  Обсуждение реальных жизненных ситуаций вызывало живой интерес и желание поделиться своими идеями. Задания были разнообразными: «Ваша  подруга заболела, посоветуйте, как ей быстрее  поправиться», «Разработайте новый устав колледжа. Аргументируйте, что можно и что нельзя делать в колледже», «Дайте своему другу рекомендации по здоровому образу жизни».</w:t>
      </w:r>
    </w:p>
    <w:p w:rsidR="001F07C5" w:rsidRPr="009A308E" w:rsidRDefault="001F07C5" w:rsidP="009A308E">
      <w:pPr>
        <w:shd w:val="clear" w:color="auto" w:fill="FFFFFF"/>
        <w:spacing w:after="0" w:line="276" w:lineRule="auto"/>
        <w:jc w:val="both"/>
        <w:rPr>
          <w:rFonts w:ascii="Times New Roman" w:eastAsia="Times New Roman" w:hAnsi="Times New Roman" w:cs="Times New Roman"/>
          <w:color w:val="262626"/>
          <w:sz w:val="28"/>
          <w:szCs w:val="28"/>
          <w:lang w:eastAsia="ru-RU"/>
        </w:rPr>
      </w:pPr>
      <w:r w:rsidRPr="009A308E">
        <w:rPr>
          <w:rFonts w:ascii="Times New Roman" w:eastAsia="Times New Roman" w:hAnsi="Times New Roman" w:cs="Times New Roman"/>
          <w:sz w:val="28"/>
          <w:szCs w:val="28"/>
          <w:lang w:eastAsia="ru-RU"/>
        </w:rPr>
        <w:t xml:space="preserve">При использовании кейс - технологии студенты начинают думать, анализировать, развивать навыки ведения дискуссии, опираясь на свой собственный опыт, формулировать выводы, применять на практике полученные знания, предлагать свой собственный взгляд на проблему. Даже слабоуспевающие смогут принимать участие в обсуждении вопросов, так как нет однозначных ответов, которые надо выучить. Использование данной технологии направлено на развитие внутренней мотивации студентов и обладает наибольшей побудительной силой.                    </w:t>
      </w:r>
    </w:p>
    <w:p w:rsidR="00BA154B" w:rsidRPr="009A308E" w:rsidRDefault="00BA154B" w:rsidP="009A308E">
      <w:pPr>
        <w:spacing w:after="0" w:line="276" w:lineRule="auto"/>
        <w:jc w:val="both"/>
        <w:rPr>
          <w:rFonts w:ascii="Times New Roman" w:eastAsia="Calibri" w:hAnsi="Times New Roman" w:cs="Times New Roman"/>
          <w:sz w:val="28"/>
          <w:szCs w:val="28"/>
        </w:rPr>
      </w:pPr>
      <w:r w:rsidRPr="009A308E">
        <w:rPr>
          <w:rFonts w:ascii="Times New Roman" w:eastAsia="Calibri" w:hAnsi="Times New Roman" w:cs="Times New Roman"/>
          <w:color w:val="404040"/>
          <w:sz w:val="28"/>
          <w:szCs w:val="28"/>
        </w:rPr>
        <w:t xml:space="preserve">        </w:t>
      </w:r>
      <w:r w:rsidR="00C27BC6" w:rsidRPr="009A308E">
        <w:rPr>
          <w:rFonts w:ascii="Times New Roman" w:eastAsia="Calibri" w:hAnsi="Times New Roman" w:cs="Times New Roman"/>
          <w:color w:val="404040"/>
          <w:sz w:val="28"/>
          <w:szCs w:val="28"/>
        </w:rPr>
        <w:t>Проектная</w:t>
      </w:r>
      <w:r w:rsidRPr="009A308E">
        <w:rPr>
          <w:rFonts w:ascii="Times New Roman" w:eastAsia="Calibri" w:hAnsi="Times New Roman" w:cs="Times New Roman"/>
          <w:color w:val="404040"/>
          <w:sz w:val="28"/>
          <w:szCs w:val="28"/>
        </w:rPr>
        <w:t xml:space="preserve"> технология направлена на то, чтобы развить активное самостоятельное мышление студента и научить его не просто запоминать и воспроизводить знания, а уметь применять их на практике. Выполнение проектных заданий позволяет студентам видеть практическую пользу изучения иностранного языка, следствием чего является повышение интереса и мотивации к изучению данного предмета. Обучение посредством активного включения студента в процесс обучения, ведет к овладению искусством коммуникации. Даже недостаточно мотивированные студенты проявляют интерес к языку во время выполнения творческих заданий. </w:t>
      </w:r>
      <w:r w:rsidRPr="009A308E">
        <w:rPr>
          <w:rFonts w:ascii="Times New Roman" w:eastAsia="Calibri" w:hAnsi="Times New Roman" w:cs="Times New Roman"/>
          <w:sz w:val="28"/>
          <w:szCs w:val="28"/>
        </w:rPr>
        <w:t xml:space="preserve">Приступая к работе над проектом, необходима предварительная теоретическая и практическая готовность наставника-преподавателя к проектированию, предварительный подбор тем проектов, который представляется обучающемуся для выбора. В </w:t>
      </w:r>
      <w:r w:rsidRPr="009A308E">
        <w:rPr>
          <w:rFonts w:ascii="Times New Roman" w:eastAsia="Calibri" w:hAnsi="Times New Roman" w:cs="Times New Roman"/>
          <w:sz w:val="28"/>
          <w:szCs w:val="28"/>
        </w:rPr>
        <w:lastRenderedPageBreak/>
        <w:t>начале семестра я вывешиваю на стенд названия тем проектов, а также список литературы. В течение 2-3 дней студенты выбирают тему и объединяются в творческие группы (обучающийся может изучать проблему индивидуально). Выбранная тема обсуждается обучающимися и преподавателем. При обсуждении я всегда стараюсь сначала предоставить слово студенту, чтобы выяснить, почему именно эта тема его интересует, почему он считает её актуальной, какую пользу лично для себя он старается извлечь из своей деятельности. Затем я высказываю собственную точку зрения, и мы составляем последовательный  план  работы  над  проектом. Я как руководитель проекта, завожу журнал, в который записываю проведённые консультации, оформляю паспорт проекта.</w:t>
      </w:r>
    </w:p>
    <w:p w:rsidR="00BA154B" w:rsidRPr="009A308E" w:rsidRDefault="00C27BC6" w:rsidP="009A308E">
      <w:pPr>
        <w:autoSpaceDE w:val="0"/>
        <w:autoSpaceDN w:val="0"/>
        <w:adjustRightInd w:val="0"/>
        <w:spacing w:after="0" w:line="276" w:lineRule="auto"/>
        <w:jc w:val="both"/>
        <w:rPr>
          <w:rFonts w:ascii="Times New Roman" w:eastAsia="Calibri" w:hAnsi="Times New Roman" w:cs="Times New Roman"/>
          <w:sz w:val="28"/>
          <w:szCs w:val="28"/>
        </w:rPr>
      </w:pPr>
      <w:r w:rsidRPr="009A308E">
        <w:rPr>
          <w:rFonts w:ascii="Times New Roman" w:eastAsia="Calibri" w:hAnsi="Times New Roman" w:cs="Times New Roman"/>
          <w:sz w:val="28"/>
          <w:szCs w:val="28"/>
        </w:rPr>
        <w:t xml:space="preserve">   </w:t>
      </w:r>
      <w:r w:rsidR="009A308E">
        <w:rPr>
          <w:rFonts w:ascii="Times New Roman" w:eastAsia="Calibri" w:hAnsi="Times New Roman" w:cs="Times New Roman"/>
          <w:sz w:val="28"/>
          <w:szCs w:val="28"/>
        </w:rPr>
        <w:t xml:space="preserve">    </w:t>
      </w:r>
      <w:r w:rsidR="00BA154B" w:rsidRPr="009A308E">
        <w:rPr>
          <w:rFonts w:ascii="Times New Roman" w:eastAsia="Calibri" w:hAnsi="Times New Roman" w:cs="Times New Roman"/>
          <w:sz w:val="28"/>
          <w:szCs w:val="28"/>
        </w:rPr>
        <w:t xml:space="preserve"> Формой продукта  проектной деятельности </w:t>
      </w:r>
      <w:r w:rsidRPr="009A308E">
        <w:rPr>
          <w:rFonts w:ascii="Times New Roman" w:eastAsia="Calibri" w:hAnsi="Times New Roman" w:cs="Times New Roman"/>
          <w:sz w:val="28"/>
          <w:szCs w:val="28"/>
        </w:rPr>
        <w:t xml:space="preserve">студентов </w:t>
      </w:r>
      <w:r w:rsidR="00BA154B" w:rsidRPr="009A308E">
        <w:rPr>
          <w:rFonts w:ascii="Times New Roman" w:eastAsia="Calibri" w:hAnsi="Times New Roman" w:cs="Times New Roman"/>
          <w:sz w:val="28"/>
          <w:szCs w:val="28"/>
        </w:rPr>
        <w:t xml:space="preserve">по </w:t>
      </w:r>
      <w:r w:rsidRPr="009A308E">
        <w:rPr>
          <w:rFonts w:ascii="Times New Roman" w:eastAsia="Calibri" w:hAnsi="Times New Roman" w:cs="Times New Roman"/>
          <w:sz w:val="28"/>
          <w:szCs w:val="28"/>
        </w:rPr>
        <w:t xml:space="preserve">разделу «Страноведение» стали </w:t>
      </w:r>
      <w:r w:rsidR="00BA154B" w:rsidRPr="009A308E">
        <w:rPr>
          <w:rFonts w:ascii="Times New Roman" w:eastAsia="Calibri" w:hAnsi="Times New Roman" w:cs="Times New Roman"/>
          <w:sz w:val="28"/>
          <w:szCs w:val="28"/>
        </w:rPr>
        <w:t xml:space="preserve"> рефераты («Традиции и обычаи Великобритании»), тематическая газета («Спорт в Великобритании»), презентация в программе </w:t>
      </w:r>
      <w:r w:rsidR="00BA154B" w:rsidRPr="009A308E">
        <w:rPr>
          <w:rFonts w:ascii="Times New Roman" w:eastAsia="Calibri" w:hAnsi="Times New Roman" w:cs="Times New Roman"/>
          <w:sz w:val="28"/>
          <w:szCs w:val="28"/>
          <w:lang w:val="en-US"/>
        </w:rPr>
        <w:t>Power</w:t>
      </w:r>
      <w:r w:rsidR="00BA154B" w:rsidRPr="009A308E">
        <w:rPr>
          <w:rFonts w:ascii="Times New Roman" w:eastAsia="Calibri" w:hAnsi="Times New Roman" w:cs="Times New Roman"/>
          <w:sz w:val="28"/>
          <w:szCs w:val="28"/>
        </w:rPr>
        <w:t xml:space="preserve"> </w:t>
      </w:r>
      <w:r w:rsidR="00BA154B" w:rsidRPr="009A308E">
        <w:rPr>
          <w:rFonts w:ascii="Times New Roman" w:eastAsia="Calibri" w:hAnsi="Times New Roman" w:cs="Times New Roman"/>
          <w:sz w:val="28"/>
          <w:szCs w:val="28"/>
          <w:lang w:val="en-US"/>
        </w:rPr>
        <w:t>Point</w:t>
      </w:r>
      <w:r w:rsidR="00BA154B" w:rsidRPr="009A308E">
        <w:rPr>
          <w:rFonts w:ascii="Times New Roman" w:eastAsia="Calibri" w:hAnsi="Times New Roman" w:cs="Times New Roman"/>
          <w:sz w:val="28"/>
          <w:szCs w:val="28"/>
        </w:rPr>
        <w:t xml:space="preserve"> («Экскурсия по Лондону») и др. </w:t>
      </w:r>
    </w:p>
    <w:p w:rsidR="00BA154B" w:rsidRPr="009A308E" w:rsidRDefault="00BA154B" w:rsidP="009A308E">
      <w:pPr>
        <w:shd w:val="clear" w:color="auto" w:fill="FFFFFF"/>
        <w:spacing w:after="0" w:line="276" w:lineRule="auto"/>
        <w:jc w:val="both"/>
        <w:textAlignment w:val="baseline"/>
        <w:rPr>
          <w:rFonts w:ascii="Times New Roman" w:eastAsia="Times New Roman" w:hAnsi="Times New Roman" w:cs="Times New Roman"/>
          <w:sz w:val="28"/>
          <w:szCs w:val="28"/>
          <w:lang w:eastAsia="ru-RU"/>
        </w:rPr>
      </w:pPr>
      <w:r w:rsidRPr="009A308E">
        <w:rPr>
          <w:rFonts w:ascii="Times New Roman" w:eastAsia="Times New Roman" w:hAnsi="Times New Roman" w:cs="Times New Roman"/>
          <w:sz w:val="28"/>
          <w:szCs w:val="28"/>
          <w:lang w:eastAsia="ru-RU"/>
        </w:rPr>
        <w:t xml:space="preserve">        Работа над проектом формирует у студентов способность к самостоятельным действиям, учит пользоваться справочной литературой,  отделять главную информацию от второстепенной, развивает их творческие способности и способность оценивать эффективность и качество своей работы.</w:t>
      </w:r>
    </w:p>
    <w:p w:rsidR="003B68D3" w:rsidRPr="009A308E" w:rsidRDefault="00BA154B" w:rsidP="009A308E">
      <w:pPr>
        <w:spacing w:after="0" w:line="276" w:lineRule="auto"/>
        <w:jc w:val="both"/>
        <w:rPr>
          <w:rFonts w:ascii="Times New Roman" w:eastAsia="Calibri" w:hAnsi="Times New Roman" w:cs="Times New Roman"/>
          <w:color w:val="000000"/>
          <w:sz w:val="28"/>
          <w:szCs w:val="28"/>
          <w:shd w:val="clear" w:color="auto" w:fill="FFFFFF"/>
        </w:rPr>
      </w:pPr>
      <w:r w:rsidRPr="009A308E">
        <w:rPr>
          <w:rFonts w:ascii="Times New Roman" w:eastAsia="Calibri" w:hAnsi="Times New Roman" w:cs="Times New Roman"/>
          <w:color w:val="000000"/>
          <w:sz w:val="28"/>
          <w:szCs w:val="28"/>
          <w:shd w:val="clear" w:color="auto" w:fill="FFFFFF"/>
        </w:rPr>
        <w:t xml:space="preserve">        </w:t>
      </w:r>
      <w:r w:rsidR="00CB4E1C">
        <w:rPr>
          <w:rFonts w:ascii="Times New Roman" w:eastAsia="Calibri" w:hAnsi="Times New Roman" w:cs="Times New Roman"/>
          <w:color w:val="000000"/>
          <w:sz w:val="28"/>
          <w:szCs w:val="28"/>
          <w:shd w:val="clear" w:color="auto" w:fill="FFFFFF"/>
        </w:rPr>
        <w:t>В</w:t>
      </w:r>
      <w:r w:rsidR="00CB4E1C" w:rsidRPr="009A308E">
        <w:rPr>
          <w:rFonts w:ascii="Times New Roman" w:eastAsia="Calibri" w:hAnsi="Times New Roman" w:cs="Times New Roman"/>
          <w:color w:val="000000"/>
          <w:sz w:val="28"/>
          <w:szCs w:val="28"/>
          <w:shd w:val="clear" w:color="auto" w:fill="FFFFFF"/>
        </w:rPr>
        <w:t xml:space="preserve">се </w:t>
      </w:r>
      <w:r w:rsidR="00CB4E1C">
        <w:rPr>
          <w:rFonts w:ascii="Times New Roman" w:eastAsia="Calibri" w:hAnsi="Times New Roman" w:cs="Times New Roman"/>
          <w:color w:val="000000"/>
          <w:sz w:val="28"/>
          <w:szCs w:val="28"/>
          <w:shd w:val="clear" w:color="auto" w:fill="FFFFFF"/>
        </w:rPr>
        <w:t>применяемые мной технологии, б</w:t>
      </w:r>
      <w:r w:rsidR="00C27BC6" w:rsidRPr="009A308E">
        <w:rPr>
          <w:rFonts w:ascii="Times New Roman" w:eastAsia="Calibri" w:hAnsi="Times New Roman" w:cs="Times New Roman"/>
          <w:color w:val="000000"/>
          <w:sz w:val="28"/>
          <w:szCs w:val="28"/>
          <w:shd w:val="clear" w:color="auto" w:fill="FFFFFF"/>
        </w:rPr>
        <w:t>лагодаря использованию</w:t>
      </w:r>
      <w:r w:rsidRPr="009A308E">
        <w:rPr>
          <w:rFonts w:ascii="Times New Roman" w:eastAsia="Calibri" w:hAnsi="Times New Roman" w:cs="Times New Roman"/>
          <w:color w:val="000000"/>
          <w:sz w:val="28"/>
          <w:szCs w:val="28"/>
          <w:shd w:val="clear" w:color="auto" w:fill="FFFFFF"/>
        </w:rPr>
        <w:t xml:space="preserve">  компьютерных технологий на уроках английского языка и во внеурочной деятельности </w:t>
      </w:r>
      <w:r w:rsidR="00C27BC6" w:rsidRPr="009A308E">
        <w:rPr>
          <w:rFonts w:ascii="Times New Roman" w:eastAsia="Calibri" w:hAnsi="Times New Roman" w:cs="Times New Roman"/>
          <w:color w:val="000000"/>
          <w:sz w:val="28"/>
          <w:szCs w:val="28"/>
          <w:shd w:val="clear" w:color="auto" w:fill="FFFFFF"/>
        </w:rPr>
        <w:t xml:space="preserve">дают наилучший педагогический эффект, повышая естественным образом  </w:t>
      </w:r>
      <w:r w:rsidRPr="009A308E">
        <w:rPr>
          <w:rFonts w:ascii="Times New Roman" w:eastAsia="Calibri" w:hAnsi="Times New Roman" w:cs="Times New Roman"/>
          <w:color w:val="000000"/>
          <w:sz w:val="28"/>
          <w:szCs w:val="28"/>
          <w:shd w:val="clear" w:color="auto" w:fill="FFFFFF"/>
        </w:rPr>
        <w:t xml:space="preserve">познавательную активность и мотивацию студентов, обеспечивает интенсификацию процесса обучения и самостоятельной деятельности студентов. Новейшие мультимедийные технологии помогают быстро и эффективно освоить восприятие устной речи, поставить правильно произношение и обучить беглому говорению. Интерактивные программы и игры помогают создать реальные ситуации общения, снять психологические барьеры и повысить интерес к предмету. </w:t>
      </w:r>
      <w:r w:rsidRPr="009A308E">
        <w:rPr>
          <w:rFonts w:ascii="Times New Roman" w:eastAsia="Calibri" w:hAnsi="Times New Roman" w:cs="Times New Roman"/>
          <w:color w:val="000000"/>
          <w:sz w:val="28"/>
          <w:szCs w:val="28"/>
        </w:rPr>
        <w:br/>
      </w:r>
      <w:r w:rsidRPr="009A308E">
        <w:rPr>
          <w:rFonts w:ascii="Times New Roman" w:eastAsia="Calibri" w:hAnsi="Times New Roman" w:cs="Times New Roman"/>
          <w:color w:val="000000"/>
          <w:sz w:val="28"/>
          <w:szCs w:val="28"/>
          <w:shd w:val="clear" w:color="auto" w:fill="FFFFFF"/>
        </w:rPr>
        <w:t xml:space="preserve">        Возможности использования Интернет-ресурсов огромны. Глобальная сеть Интернет создаёт условия для получения любой необходимой студентам и преподавателям информации, находящейся в любой точке земного шара: новости, страноведческий материал, зарубежную литературу т. д. На уроках английского языка Интернет помогает решить целый ряд дидактических задач: сформировать навыки и умения чтения, используя материалы глобальной сети; совершенствовать умения письменной речи, пополнять словарный запас; формировать у студентов устойчивую мотивацию к изучению иностранного языка.</w:t>
      </w:r>
    </w:p>
    <w:p w:rsidR="00BA154B" w:rsidRPr="009A308E" w:rsidRDefault="00BA154B" w:rsidP="009A308E">
      <w:pPr>
        <w:spacing w:after="0" w:line="276" w:lineRule="auto"/>
        <w:jc w:val="both"/>
        <w:rPr>
          <w:rFonts w:ascii="Times New Roman" w:eastAsia="Calibri" w:hAnsi="Times New Roman" w:cs="Times New Roman"/>
          <w:color w:val="404040"/>
          <w:sz w:val="28"/>
          <w:szCs w:val="28"/>
        </w:rPr>
      </w:pPr>
      <w:r w:rsidRPr="009A308E">
        <w:rPr>
          <w:rFonts w:ascii="Times New Roman" w:eastAsia="Calibri" w:hAnsi="Times New Roman" w:cs="Times New Roman"/>
          <w:sz w:val="28"/>
          <w:szCs w:val="28"/>
        </w:rPr>
        <w:lastRenderedPageBreak/>
        <w:t xml:space="preserve">       Таким образом, комплексное использование в учебном процессе всех вышеназванных технологий стимулирует личностную, интеллектуальную активность, развивает познавательные процессы, </w:t>
      </w:r>
      <w:r w:rsidRPr="009A308E">
        <w:rPr>
          <w:rFonts w:ascii="Times New Roman" w:eastAsia="Calibri" w:hAnsi="Times New Roman" w:cs="Times New Roman"/>
          <w:color w:val="404040"/>
          <w:sz w:val="28"/>
          <w:szCs w:val="28"/>
        </w:rPr>
        <w:t xml:space="preserve">помогает разнообразить учебную деятельность, а также способствует повышению мотивации к изучению английского языка, что в конечном итоге помогает решать проблемы обучения языку и способствует реализации задач, поставленных ФГОС СПО. </w:t>
      </w:r>
    </w:p>
    <w:p w:rsidR="00BA154B" w:rsidRPr="009A308E" w:rsidRDefault="00BA154B" w:rsidP="009A308E">
      <w:pPr>
        <w:spacing w:after="0" w:line="276" w:lineRule="auto"/>
        <w:jc w:val="both"/>
        <w:rPr>
          <w:rFonts w:ascii="Times New Roman" w:eastAsia="Calibri" w:hAnsi="Times New Roman" w:cs="Times New Roman"/>
          <w:color w:val="404040"/>
          <w:sz w:val="28"/>
          <w:szCs w:val="28"/>
        </w:rPr>
      </w:pPr>
    </w:p>
    <w:p w:rsidR="00BA154B" w:rsidRPr="009A308E" w:rsidRDefault="00BA154B" w:rsidP="009A308E">
      <w:pPr>
        <w:spacing w:after="0" w:line="276" w:lineRule="auto"/>
        <w:jc w:val="both"/>
        <w:rPr>
          <w:rFonts w:ascii="Times New Roman" w:eastAsia="Calibri" w:hAnsi="Times New Roman" w:cs="Times New Roman"/>
          <w:i/>
          <w:sz w:val="28"/>
          <w:szCs w:val="28"/>
        </w:rPr>
      </w:pPr>
      <w:r w:rsidRPr="009A308E">
        <w:rPr>
          <w:rFonts w:ascii="Times New Roman" w:eastAsia="Calibri" w:hAnsi="Times New Roman" w:cs="Times New Roman"/>
          <w:color w:val="000000"/>
          <w:sz w:val="28"/>
          <w:szCs w:val="28"/>
        </w:rPr>
        <w:br/>
      </w:r>
      <w:r w:rsidRPr="009A308E">
        <w:rPr>
          <w:rFonts w:ascii="Times New Roman" w:eastAsia="Calibri" w:hAnsi="Times New Roman" w:cs="Times New Roman"/>
          <w:i/>
          <w:sz w:val="28"/>
          <w:szCs w:val="28"/>
        </w:rPr>
        <w:t>Список используемой литературы</w:t>
      </w:r>
    </w:p>
    <w:p w:rsidR="00BA154B" w:rsidRPr="009A308E" w:rsidRDefault="00BA154B" w:rsidP="009A308E">
      <w:pPr>
        <w:spacing w:after="0" w:line="276" w:lineRule="auto"/>
        <w:jc w:val="both"/>
        <w:rPr>
          <w:rFonts w:ascii="Times New Roman" w:eastAsia="Calibri" w:hAnsi="Times New Roman" w:cs="Times New Roman"/>
          <w:i/>
          <w:sz w:val="28"/>
          <w:szCs w:val="28"/>
        </w:rPr>
      </w:pPr>
    </w:p>
    <w:p w:rsidR="00BA154B" w:rsidRPr="009A308E" w:rsidRDefault="00BA154B" w:rsidP="009A308E">
      <w:pPr>
        <w:spacing w:after="0" w:line="276" w:lineRule="auto"/>
        <w:contextualSpacing/>
        <w:jc w:val="both"/>
        <w:rPr>
          <w:rFonts w:ascii="Times New Roman" w:eastAsia="Calibri" w:hAnsi="Times New Roman" w:cs="Times New Roman"/>
          <w:sz w:val="28"/>
          <w:szCs w:val="28"/>
        </w:rPr>
      </w:pPr>
      <w:r w:rsidRPr="009A308E">
        <w:rPr>
          <w:rFonts w:ascii="Times New Roman" w:eastAsia="Calibri" w:hAnsi="Times New Roman" w:cs="Times New Roman"/>
          <w:sz w:val="28"/>
          <w:szCs w:val="28"/>
        </w:rPr>
        <w:t xml:space="preserve">1. </w:t>
      </w:r>
      <w:proofErr w:type="spellStart"/>
      <w:r w:rsidRPr="009A308E">
        <w:rPr>
          <w:rFonts w:ascii="Times New Roman" w:eastAsia="Calibri" w:hAnsi="Times New Roman" w:cs="Times New Roman"/>
          <w:sz w:val="28"/>
          <w:szCs w:val="28"/>
        </w:rPr>
        <w:t>Есенков</w:t>
      </w:r>
      <w:proofErr w:type="spellEnd"/>
      <w:r w:rsidRPr="009A308E">
        <w:rPr>
          <w:rFonts w:ascii="Times New Roman" w:eastAsia="Calibri" w:hAnsi="Times New Roman" w:cs="Times New Roman"/>
          <w:sz w:val="28"/>
          <w:szCs w:val="28"/>
        </w:rPr>
        <w:t xml:space="preserve"> Ю.В., </w:t>
      </w:r>
      <w:proofErr w:type="spellStart"/>
      <w:r w:rsidRPr="009A308E">
        <w:rPr>
          <w:rFonts w:ascii="Times New Roman" w:eastAsia="Calibri" w:hAnsi="Times New Roman" w:cs="Times New Roman"/>
          <w:sz w:val="28"/>
          <w:szCs w:val="28"/>
        </w:rPr>
        <w:t>Ситявина</w:t>
      </w:r>
      <w:proofErr w:type="spellEnd"/>
      <w:r w:rsidRPr="009A308E">
        <w:rPr>
          <w:rFonts w:ascii="Times New Roman" w:eastAsia="Calibri" w:hAnsi="Times New Roman" w:cs="Times New Roman"/>
          <w:sz w:val="28"/>
          <w:szCs w:val="28"/>
        </w:rPr>
        <w:t xml:space="preserve"> И.А. Управление учебно-познавательной деятельностью студентов в условиях внедрения ФГОС СПО нового поколения - Ульяновск, УИПКПРО, 2014.</w:t>
      </w:r>
    </w:p>
    <w:p w:rsidR="00BA154B" w:rsidRPr="009A308E" w:rsidRDefault="00BA154B" w:rsidP="009A308E">
      <w:pPr>
        <w:spacing w:after="0" w:line="276" w:lineRule="auto"/>
        <w:jc w:val="both"/>
        <w:rPr>
          <w:rFonts w:ascii="Times New Roman" w:eastAsia="Calibri" w:hAnsi="Times New Roman" w:cs="Times New Roman"/>
          <w:sz w:val="28"/>
          <w:szCs w:val="28"/>
        </w:rPr>
      </w:pPr>
      <w:r w:rsidRPr="009A308E">
        <w:rPr>
          <w:rFonts w:ascii="Times New Roman" w:eastAsia="Calibri" w:hAnsi="Times New Roman" w:cs="Times New Roman"/>
          <w:sz w:val="28"/>
          <w:szCs w:val="28"/>
        </w:rPr>
        <w:t xml:space="preserve"> 2.  Зайцева С.Е. Формирование мотивации изучения иностранного языка у  студентов неязыковых специальностей. </w:t>
      </w:r>
      <w:proofErr w:type="spellStart"/>
      <w:r w:rsidRPr="009A308E">
        <w:rPr>
          <w:rFonts w:ascii="Times New Roman" w:eastAsia="Calibri" w:hAnsi="Times New Roman" w:cs="Times New Roman"/>
          <w:sz w:val="28"/>
          <w:szCs w:val="28"/>
        </w:rPr>
        <w:t>Эл.ресурс</w:t>
      </w:r>
      <w:proofErr w:type="spellEnd"/>
      <w:r w:rsidRPr="009A308E">
        <w:rPr>
          <w:rFonts w:ascii="Times New Roman" w:eastAsia="Calibri" w:hAnsi="Times New Roman" w:cs="Times New Roman"/>
          <w:sz w:val="28"/>
          <w:szCs w:val="28"/>
        </w:rPr>
        <w:t xml:space="preserve"> </w:t>
      </w:r>
      <w:hyperlink r:id="rId6" w:history="1">
        <w:r w:rsidRPr="009A308E">
          <w:rPr>
            <w:rFonts w:ascii="Times New Roman" w:eastAsia="Calibri" w:hAnsi="Times New Roman" w:cs="Times New Roman"/>
            <w:color w:val="0000FF"/>
            <w:sz w:val="28"/>
            <w:szCs w:val="28"/>
            <w:u w:val="single"/>
            <w:lang w:val="en-US"/>
          </w:rPr>
          <w:t>http</w:t>
        </w:r>
        <w:r w:rsidRPr="009A308E">
          <w:rPr>
            <w:rFonts w:ascii="Times New Roman" w:eastAsia="Calibri" w:hAnsi="Times New Roman" w:cs="Times New Roman"/>
            <w:color w:val="0000FF"/>
            <w:sz w:val="28"/>
            <w:szCs w:val="28"/>
            <w:u w:val="single"/>
          </w:rPr>
          <w:t>://</w:t>
        </w:r>
        <w:proofErr w:type="spellStart"/>
        <w:r w:rsidRPr="009A308E">
          <w:rPr>
            <w:rFonts w:ascii="Times New Roman" w:eastAsia="Calibri" w:hAnsi="Times New Roman" w:cs="Times New Roman"/>
            <w:color w:val="0000FF"/>
            <w:sz w:val="28"/>
            <w:szCs w:val="28"/>
            <w:u w:val="single"/>
            <w:lang w:val="en-US"/>
          </w:rPr>
          <w:t>na</w:t>
        </w:r>
        <w:proofErr w:type="spellEnd"/>
        <w:r w:rsidRPr="009A308E">
          <w:rPr>
            <w:rFonts w:ascii="Times New Roman" w:eastAsia="Calibri" w:hAnsi="Times New Roman" w:cs="Times New Roman"/>
            <w:color w:val="0000FF"/>
            <w:sz w:val="28"/>
            <w:szCs w:val="28"/>
            <w:u w:val="single"/>
          </w:rPr>
          <w:t>-</w:t>
        </w:r>
        <w:r w:rsidRPr="009A308E">
          <w:rPr>
            <w:rFonts w:ascii="Times New Roman" w:eastAsia="Calibri" w:hAnsi="Times New Roman" w:cs="Times New Roman"/>
            <w:color w:val="0000FF"/>
            <w:sz w:val="28"/>
            <w:szCs w:val="28"/>
            <w:u w:val="single"/>
            <w:lang w:val="en-US"/>
          </w:rPr>
          <w:t>journal</w:t>
        </w:r>
        <w:r w:rsidRPr="009A308E">
          <w:rPr>
            <w:rFonts w:ascii="Times New Roman" w:eastAsia="Calibri" w:hAnsi="Times New Roman" w:cs="Times New Roman"/>
            <w:color w:val="0000FF"/>
            <w:sz w:val="28"/>
            <w:szCs w:val="28"/>
            <w:u w:val="single"/>
          </w:rPr>
          <w:t>.</w:t>
        </w:r>
        <w:proofErr w:type="spellStart"/>
        <w:r w:rsidRPr="009A308E">
          <w:rPr>
            <w:rFonts w:ascii="Times New Roman" w:eastAsia="Calibri" w:hAnsi="Times New Roman" w:cs="Times New Roman"/>
            <w:color w:val="0000FF"/>
            <w:sz w:val="28"/>
            <w:szCs w:val="28"/>
            <w:u w:val="single"/>
            <w:lang w:val="en-US"/>
          </w:rPr>
          <w:t>ru</w:t>
        </w:r>
        <w:proofErr w:type="spellEnd"/>
        <w:r w:rsidRPr="009A308E">
          <w:rPr>
            <w:rFonts w:ascii="Times New Roman" w:eastAsia="Calibri" w:hAnsi="Times New Roman" w:cs="Times New Roman"/>
            <w:color w:val="0000FF"/>
            <w:sz w:val="28"/>
            <w:szCs w:val="28"/>
            <w:u w:val="single"/>
          </w:rPr>
          <w:t>/2-</w:t>
        </w:r>
      </w:hyperlink>
      <w:r w:rsidRPr="009A308E">
        <w:rPr>
          <w:rFonts w:ascii="Times New Roman" w:eastAsia="Calibri" w:hAnsi="Times New Roman" w:cs="Times New Roman"/>
          <w:sz w:val="28"/>
          <w:szCs w:val="28"/>
        </w:rPr>
        <w:t xml:space="preserve">  2013-</w:t>
      </w:r>
      <w:proofErr w:type="spellStart"/>
      <w:r w:rsidRPr="009A308E">
        <w:rPr>
          <w:rFonts w:ascii="Times New Roman" w:eastAsia="Calibri" w:hAnsi="Times New Roman" w:cs="Times New Roman"/>
          <w:sz w:val="28"/>
          <w:szCs w:val="28"/>
          <w:lang w:val="en-US"/>
        </w:rPr>
        <w:t>gumanitarnye</w:t>
      </w:r>
      <w:proofErr w:type="spellEnd"/>
      <w:r w:rsidRPr="009A308E">
        <w:rPr>
          <w:rFonts w:ascii="Times New Roman" w:eastAsia="Calibri" w:hAnsi="Times New Roman" w:cs="Times New Roman"/>
          <w:sz w:val="28"/>
          <w:szCs w:val="28"/>
        </w:rPr>
        <w:t>-</w:t>
      </w:r>
      <w:proofErr w:type="spellStart"/>
      <w:r w:rsidRPr="009A308E">
        <w:rPr>
          <w:rFonts w:ascii="Times New Roman" w:eastAsia="Calibri" w:hAnsi="Times New Roman" w:cs="Times New Roman"/>
          <w:sz w:val="28"/>
          <w:szCs w:val="28"/>
          <w:lang w:val="en-US"/>
        </w:rPr>
        <w:t>nauki</w:t>
      </w:r>
      <w:proofErr w:type="spellEnd"/>
      <w:r w:rsidRPr="009A308E">
        <w:rPr>
          <w:rFonts w:ascii="Times New Roman" w:eastAsia="Calibri" w:hAnsi="Times New Roman" w:cs="Times New Roman"/>
          <w:sz w:val="28"/>
          <w:szCs w:val="28"/>
        </w:rPr>
        <w:t>/283-</w:t>
      </w:r>
      <w:proofErr w:type="spellStart"/>
      <w:r w:rsidRPr="009A308E">
        <w:rPr>
          <w:rFonts w:ascii="Times New Roman" w:eastAsia="Calibri" w:hAnsi="Times New Roman" w:cs="Times New Roman"/>
          <w:sz w:val="28"/>
          <w:szCs w:val="28"/>
          <w:lang w:val="en-US"/>
        </w:rPr>
        <w:t>formirovanie</w:t>
      </w:r>
      <w:proofErr w:type="spellEnd"/>
      <w:r w:rsidRPr="009A308E">
        <w:rPr>
          <w:rFonts w:ascii="Times New Roman" w:eastAsia="Calibri" w:hAnsi="Times New Roman" w:cs="Times New Roman"/>
          <w:sz w:val="28"/>
          <w:szCs w:val="28"/>
        </w:rPr>
        <w:t>-</w:t>
      </w:r>
      <w:proofErr w:type="spellStart"/>
      <w:r w:rsidRPr="009A308E">
        <w:rPr>
          <w:rFonts w:ascii="Times New Roman" w:eastAsia="Calibri" w:hAnsi="Times New Roman" w:cs="Times New Roman"/>
          <w:sz w:val="28"/>
          <w:szCs w:val="28"/>
          <w:lang w:val="en-US"/>
        </w:rPr>
        <w:t>motivacii</w:t>
      </w:r>
      <w:proofErr w:type="spellEnd"/>
      <w:r w:rsidRPr="009A308E">
        <w:rPr>
          <w:rFonts w:ascii="Times New Roman" w:eastAsia="Calibri" w:hAnsi="Times New Roman" w:cs="Times New Roman"/>
          <w:sz w:val="28"/>
          <w:szCs w:val="28"/>
        </w:rPr>
        <w:t>-</w:t>
      </w:r>
      <w:proofErr w:type="spellStart"/>
      <w:r w:rsidRPr="009A308E">
        <w:rPr>
          <w:rFonts w:ascii="Times New Roman" w:eastAsia="Calibri" w:hAnsi="Times New Roman" w:cs="Times New Roman"/>
          <w:sz w:val="28"/>
          <w:szCs w:val="28"/>
          <w:lang w:val="en-US"/>
        </w:rPr>
        <w:t>izuchenija</w:t>
      </w:r>
      <w:proofErr w:type="spellEnd"/>
      <w:r w:rsidRPr="009A308E">
        <w:rPr>
          <w:rFonts w:ascii="Times New Roman" w:eastAsia="Calibri" w:hAnsi="Times New Roman" w:cs="Times New Roman"/>
          <w:sz w:val="28"/>
          <w:szCs w:val="28"/>
        </w:rPr>
        <w:t xml:space="preserve">- </w:t>
      </w:r>
      <w:proofErr w:type="spellStart"/>
      <w:r w:rsidRPr="009A308E">
        <w:rPr>
          <w:rFonts w:ascii="Times New Roman" w:eastAsia="Calibri" w:hAnsi="Times New Roman" w:cs="Times New Roman"/>
          <w:sz w:val="28"/>
          <w:szCs w:val="28"/>
          <w:lang w:val="en-US"/>
        </w:rPr>
        <w:t>Inostrannogo</w:t>
      </w:r>
      <w:proofErr w:type="spellEnd"/>
      <w:r w:rsidRPr="009A308E">
        <w:rPr>
          <w:rFonts w:ascii="Times New Roman" w:eastAsia="Calibri" w:hAnsi="Times New Roman" w:cs="Times New Roman"/>
          <w:sz w:val="28"/>
          <w:szCs w:val="28"/>
        </w:rPr>
        <w:t>-</w:t>
      </w:r>
      <w:proofErr w:type="spellStart"/>
      <w:r w:rsidRPr="009A308E">
        <w:rPr>
          <w:rFonts w:ascii="Times New Roman" w:eastAsia="Calibri" w:hAnsi="Times New Roman" w:cs="Times New Roman"/>
          <w:sz w:val="28"/>
          <w:szCs w:val="28"/>
          <w:lang w:val="en-US"/>
        </w:rPr>
        <w:t>jazyka</w:t>
      </w:r>
      <w:proofErr w:type="spellEnd"/>
      <w:r w:rsidRPr="009A308E">
        <w:rPr>
          <w:rFonts w:ascii="Times New Roman" w:eastAsia="Calibri" w:hAnsi="Times New Roman" w:cs="Times New Roman"/>
          <w:sz w:val="28"/>
          <w:szCs w:val="28"/>
        </w:rPr>
        <w:t>-</w:t>
      </w:r>
      <w:r w:rsidRPr="009A308E">
        <w:rPr>
          <w:rFonts w:ascii="Times New Roman" w:eastAsia="Calibri" w:hAnsi="Times New Roman" w:cs="Times New Roman"/>
          <w:sz w:val="28"/>
          <w:szCs w:val="28"/>
          <w:lang w:val="en-US"/>
        </w:rPr>
        <w:t>u</w:t>
      </w:r>
      <w:r w:rsidRPr="009A308E">
        <w:rPr>
          <w:rFonts w:ascii="Times New Roman" w:eastAsia="Calibri" w:hAnsi="Times New Roman" w:cs="Times New Roman"/>
          <w:sz w:val="28"/>
          <w:szCs w:val="28"/>
        </w:rPr>
        <w:t>-</w:t>
      </w:r>
      <w:proofErr w:type="spellStart"/>
      <w:r w:rsidRPr="009A308E">
        <w:rPr>
          <w:rFonts w:ascii="Times New Roman" w:eastAsia="Calibri" w:hAnsi="Times New Roman" w:cs="Times New Roman"/>
          <w:sz w:val="28"/>
          <w:szCs w:val="28"/>
          <w:lang w:val="en-US"/>
        </w:rPr>
        <w:t>studentov</w:t>
      </w:r>
      <w:proofErr w:type="spellEnd"/>
      <w:r w:rsidRPr="009A308E">
        <w:rPr>
          <w:rFonts w:ascii="Times New Roman" w:eastAsia="Calibri" w:hAnsi="Times New Roman" w:cs="Times New Roman"/>
          <w:sz w:val="28"/>
          <w:szCs w:val="28"/>
        </w:rPr>
        <w:t>-</w:t>
      </w:r>
      <w:proofErr w:type="spellStart"/>
      <w:r w:rsidRPr="009A308E">
        <w:rPr>
          <w:rFonts w:ascii="Times New Roman" w:eastAsia="Calibri" w:hAnsi="Times New Roman" w:cs="Times New Roman"/>
          <w:sz w:val="28"/>
          <w:szCs w:val="28"/>
          <w:lang w:val="en-US"/>
        </w:rPr>
        <w:t>nejazykovyh</w:t>
      </w:r>
      <w:proofErr w:type="spellEnd"/>
      <w:r w:rsidRPr="009A308E">
        <w:rPr>
          <w:rFonts w:ascii="Times New Roman" w:eastAsia="Calibri" w:hAnsi="Times New Roman" w:cs="Times New Roman"/>
          <w:sz w:val="28"/>
          <w:szCs w:val="28"/>
        </w:rPr>
        <w:t>-</w:t>
      </w:r>
      <w:proofErr w:type="spellStart"/>
      <w:r w:rsidRPr="009A308E">
        <w:rPr>
          <w:rFonts w:ascii="Times New Roman" w:eastAsia="Calibri" w:hAnsi="Times New Roman" w:cs="Times New Roman"/>
          <w:sz w:val="28"/>
          <w:szCs w:val="28"/>
          <w:lang w:val="en-US"/>
        </w:rPr>
        <w:t>specialnostej</w:t>
      </w:r>
      <w:proofErr w:type="spellEnd"/>
      <w:r w:rsidRPr="009A308E">
        <w:rPr>
          <w:rFonts w:ascii="Times New Roman" w:eastAsia="Calibri" w:hAnsi="Times New Roman" w:cs="Times New Roman"/>
          <w:sz w:val="28"/>
          <w:szCs w:val="28"/>
        </w:rPr>
        <w:t>.</w:t>
      </w:r>
    </w:p>
    <w:p w:rsidR="00BA154B" w:rsidRPr="009A308E" w:rsidRDefault="00BA154B" w:rsidP="009A308E">
      <w:pPr>
        <w:spacing w:after="0" w:line="276" w:lineRule="auto"/>
        <w:jc w:val="both"/>
        <w:rPr>
          <w:rFonts w:ascii="Times New Roman" w:eastAsia="Calibri" w:hAnsi="Times New Roman" w:cs="Times New Roman"/>
          <w:color w:val="262626"/>
          <w:sz w:val="28"/>
          <w:szCs w:val="28"/>
        </w:rPr>
      </w:pPr>
    </w:p>
    <w:p w:rsidR="009B29D8" w:rsidRPr="009A308E" w:rsidRDefault="009B29D8" w:rsidP="009A308E">
      <w:pPr>
        <w:tabs>
          <w:tab w:val="left" w:pos="1176"/>
        </w:tabs>
        <w:spacing w:line="276" w:lineRule="auto"/>
        <w:jc w:val="both"/>
        <w:rPr>
          <w:rFonts w:ascii="Times New Roman" w:hAnsi="Times New Roman" w:cs="Times New Roman"/>
          <w:sz w:val="28"/>
          <w:szCs w:val="28"/>
        </w:rPr>
      </w:pPr>
    </w:p>
    <w:sectPr w:rsidR="009B29D8" w:rsidRPr="009A308E" w:rsidSect="004E74AD">
      <w:pgSz w:w="11906" w:h="16838"/>
      <w:pgMar w:top="1134" w:right="1134" w:bottom="1134" w:left="1134" w:header="709" w:footer="709" w:gutter="0"/>
      <w:pgBorders w:offsetFrom="page">
        <w:top w:val="doubleWave" w:sz="6" w:space="24" w:color="262626" w:themeColor="text1" w:themeTint="D9"/>
        <w:left w:val="doubleWave" w:sz="6" w:space="24" w:color="262626" w:themeColor="text1" w:themeTint="D9"/>
        <w:bottom w:val="doubleWave" w:sz="6" w:space="24" w:color="262626" w:themeColor="text1" w:themeTint="D9"/>
        <w:right w:val="doubleWave" w:sz="6" w:space="24" w:color="262626" w:themeColor="text1" w:themeTint="D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E59E1"/>
    <w:multiLevelType w:val="hybridMultilevel"/>
    <w:tmpl w:val="95AC52F0"/>
    <w:lvl w:ilvl="0" w:tplc="446C668C">
      <w:start w:val="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F3"/>
    <w:rsid w:val="00030AC3"/>
    <w:rsid w:val="001F07C5"/>
    <w:rsid w:val="002126CE"/>
    <w:rsid w:val="003B5F84"/>
    <w:rsid w:val="003B68D3"/>
    <w:rsid w:val="004E74AD"/>
    <w:rsid w:val="006062EA"/>
    <w:rsid w:val="00921526"/>
    <w:rsid w:val="009564F3"/>
    <w:rsid w:val="009A308E"/>
    <w:rsid w:val="009B29D8"/>
    <w:rsid w:val="00A22DC8"/>
    <w:rsid w:val="00BA154B"/>
    <w:rsid w:val="00C27BC6"/>
    <w:rsid w:val="00CB4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A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0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A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0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journal.ru/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2791</Words>
  <Characters>15913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Тяпкина Татьяна Алексеевна</dc:creator>
  <cp:keywords/>
  <dc:description/>
  <cp:lastModifiedBy>Нафаня</cp:lastModifiedBy>
  <cp:revision>5</cp:revision>
  <cp:lastPrinted>2019-10-15T15:44:00Z</cp:lastPrinted>
  <dcterms:created xsi:type="dcterms:W3CDTF">2019-09-19T08:07:00Z</dcterms:created>
  <dcterms:modified xsi:type="dcterms:W3CDTF">2019-10-15T15:45:00Z</dcterms:modified>
</cp:coreProperties>
</file>